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0FC80" w14:textId="62290F6D" w:rsidR="00181BA4" w:rsidRPr="0038625C" w:rsidRDefault="00181BA4" w:rsidP="00181BA4">
      <w:pPr>
        <w:spacing w:after="0"/>
        <w:rPr>
          <w:rFonts w:cs="Arial"/>
          <w:bCs/>
          <w:szCs w:val="24"/>
        </w:rPr>
      </w:pPr>
      <w:r w:rsidRPr="0038625C">
        <w:rPr>
          <w:rFonts w:cs="Arial"/>
          <w:bCs/>
          <w:szCs w:val="24"/>
        </w:rPr>
        <w:t>Nr.</w:t>
      </w:r>
      <w:r w:rsidR="00FB3006">
        <w:rPr>
          <w:rFonts w:cs="Arial"/>
          <w:bCs/>
          <w:szCs w:val="24"/>
        </w:rPr>
        <w:t>696807</w:t>
      </w:r>
      <w:r w:rsidRPr="0038625C">
        <w:rPr>
          <w:rFonts w:cs="Arial"/>
          <w:bCs/>
          <w:szCs w:val="24"/>
        </w:rPr>
        <w:t>/</w:t>
      </w:r>
      <w:r w:rsidR="00FB3006">
        <w:rPr>
          <w:rFonts w:cs="Arial"/>
          <w:bCs/>
          <w:szCs w:val="24"/>
        </w:rPr>
        <w:t>27.12.2021</w:t>
      </w:r>
    </w:p>
    <w:p w14:paraId="15B39F82" w14:textId="77777777" w:rsidR="0038625C" w:rsidRPr="00336256" w:rsidRDefault="0038625C" w:rsidP="0038625C">
      <w:pPr>
        <w:pStyle w:val="Title"/>
        <w:rPr>
          <w:szCs w:val="28"/>
        </w:rPr>
      </w:pPr>
      <w:r w:rsidRPr="00336256">
        <w:rPr>
          <w:szCs w:val="28"/>
        </w:rPr>
        <w:t>Scrisoare de intenție</w:t>
      </w:r>
    </w:p>
    <w:p w14:paraId="26FAEC02" w14:textId="77777777" w:rsidR="0038625C" w:rsidRPr="0038625C" w:rsidRDefault="0038625C" w:rsidP="0038625C">
      <w:pPr>
        <w:jc w:val="center"/>
        <w:rPr>
          <w:rFonts w:cs="Arial"/>
          <w:b/>
          <w:bCs/>
          <w:szCs w:val="24"/>
        </w:rPr>
      </w:pPr>
      <w:r w:rsidRPr="0038625C">
        <w:rPr>
          <w:rFonts w:cs="Arial"/>
          <w:b/>
          <w:bCs/>
          <w:szCs w:val="24"/>
        </w:rPr>
        <w:t>202</w:t>
      </w:r>
      <w:r>
        <w:rPr>
          <w:rFonts w:cs="Arial"/>
          <w:b/>
          <w:bCs/>
          <w:szCs w:val="24"/>
        </w:rPr>
        <w:t>2_A1_022</w:t>
      </w:r>
    </w:p>
    <w:p w14:paraId="033CE1E5" w14:textId="77777777" w:rsidR="00181BA4" w:rsidRPr="0038625C" w:rsidRDefault="00181BA4" w:rsidP="00181BA4">
      <w:pPr>
        <w:rPr>
          <w:szCs w:val="24"/>
        </w:rPr>
      </w:pPr>
    </w:p>
    <w:p w14:paraId="51B2C783" w14:textId="1E89FAB3" w:rsidR="00895B22" w:rsidRPr="0038625C" w:rsidRDefault="00895B22" w:rsidP="0038625C">
      <w:pPr>
        <w:ind w:firstLine="709"/>
        <w:rPr>
          <w:szCs w:val="24"/>
        </w:rPr>
      </w:pPr>
      <w:proofErr w:type="spellStart"/>
      <w:r w:rsidRPr="0038625C">
        <w:rPr>
          <w:szCs w:val="24"/>
        </w:rPr>
        <w:t>Ministerul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Finanțelor</w:t>
      </w:r>
      <w:proofErr w:type="spellEnd"/>
      <w:r w:rsidRPr="0038625C">
        <w:rPr>
          <w:szCs w:val="24"/>
        </w:rPr>
        <w:t xml:space="preserve"> (MF), cu </w:t>
      </w:r>
      <w:proofErr w:type="spellStart"/>
      <w:r w:rsidRPr="0038625C">
        <w:rPr>
          <w:szCs w:val="24"/>
        </w:rPr>
        <w:t>sediul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în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București</w:t>
      </w:r>
      <w:proofErr w:type="spellEnd"/>
      <w:r w:rsidRPr="0038625C">
        <w:rPr>
          <w:szCs w:val="24"/>
        </w:rPr>
        <w:t xml:space="preserve">, </w:t>
      </w:r>
      <w:proofErr w:type="spellStart"/>
      <w:r w:rsidRPr="0038625C">
        <w:rPr>
          <w:szCs w:val="24"/>
        </w:rPr>
        <w:t>Bdul</w:t>
      </w:r>
      <w:proofErr w:type="spellEnd"/>
      <w:r w:rsidRPr="0038625C">
        <w:rPr>
          <w:szCs w:val="24"/>
        </w:rPr>
        <w:t xml:space="preserve">. </w:t>
      </w:r>
      <w:proofErr w:type="spellStart"/>
      <w:r w:rsidRPr="0038625C">
        <w:rPr>
          <w:szCs w:val="24"/>
        </w:rPr>
        <w:t>Libertății</w:t>
      </w:r>
      <w:proofErr w:type="spellEnd"/>
      <w:r w:rsidRPr="0038625C">
        <w:rPr>
          <w:szCs w:val="24"/>
        </w:rPr>
        <w:t xml:space="preserve"> nr.16, sector 5, </w:t>
      </w:r>
      <w:r w:rsidRPr="0038625C">
        <w:rPr>
          <w:rFonts w:cs="Arial"/>
          <w:szCs w:val="24"/>
        </w:rPr>
        <w:t>tel. 021.226.24.91, fax 021.319.97.92,</w:t>
      </w:r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intenționează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să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achiziționeze</w:t>
      </w:r>
      <w:proofErr w:type="spellEnd"/>
      <w:r w:rsidRPr="0038625C">
        <w:rPr>
          <w:szCs w:val="24"/>
        </w:rPr>
        <w:t xml:space="preserve"> </w:t>
      </w:r>
      <w:bookmarkStart w:id="0" w:name="obiect_achizitie"/>
      <w:sdt>
        <w:sdtPr>
          <w:rPr>
            <w:b/>
            <w:bCs/>
            <w:szCs w:val="24"/>
          </w:rPr>
          <w:alias w:val="Obiectul achizitiei"/>
          <w:tag w:val="obiectul_achizitiei"/>
          <w:id w:val="1205294118"/>
          <w:placeholder>
            <w:docPart w:val="DDD6C0DFC40147E6A7C7C32594E6D9CE"/>
          </w:placeholder>
        </w:sdtPr>
        <w:sdtEndPr/>
        <w:sdtContent>
          <w:sdt>
            <w:sdtPr>
              <w:rPr>
                <w:b/>
                <w:bCs/>
                <w:szCs w:val="24"/>
              </w:rPr>
              <w:alias w:val="Obiectul achizitiei"/>
              <w:tag w:val="obiectul_achizitiei"/>
              <w:id w:val="766817521"/>
              <w:placeholder>
                <w:docPart w:val="4FA793AE868B45E4934B24D87536FCED"/>
              </w:placeholder>
            </w:sdtPr>
            <w:sdtEndPr/>
            <w:sdtContent>
              <w:proofErr w:type="spellStart"/>
              <w:proofErr w:type="gramStart"/>
              <w:r w:rsidRPr="0038625C">
                <w:rPr>
                  <w:b/>
                  <w:bCs/>
                  <w:szCs w:val="24"/>
                </w:rPr>
                <w:t>Produse</w:t>
              </w:r>
              <w:proofErr w:type="spellEnd"/>
              <w:r w:rsidRPr="0038625C">
                <w:rPr>
                  <w:b/>
                  <w:bCs/>
                  <w:szCs w:val="24"/>
                </w:rPr>
                <w:t xml:space="preserve"> </w:t>
              </w:r>
              <w:r w:rsidR="00F47B25">
                <w:rPr>
                  <w:b/>
                  <w:bCs/>
                  <w:szCs w:val="24"/>
                </w:rPr>
                <w:t xml:space="preserve"> </w:t>
              </w:r>
              <w:proofErr w:type="spellStart"/>
              <w:r w:rsidR="00F47B25">
                <w:rPr>
                  <w:b/>
                  <w:bCs/>
                  <w:szCs w:val="24"/>
                </w:rPr>
                <w:t>pentru</w:t>
              </w:r>
              <w:proofErr w:type="spellEnd"/>
              <w:proofErr w:type="gramEnd"/>
              <w:r w:rsidR="00F47B25">
                <w:rPr>
                  <w:b/>
                  <w:bCs/>
                  <w:szCs w:val="24"/>
                </w:rPr>
                <w:t xml:space="preserve"> </w:t>
              </w:r>
              <w:proofErr w:type="spellStart"/>
              <w:r w:rsidRPr="0038625C">
                <w:rPr>
                  <w:b/>
                  <w:bCs/>
                  <w:szCs w:val="24"/>
                </w:rPr>
                <w:t>bufetul</w:t>
              </w:r>
              <w:proofErr w:type="spellEnd"/>
              <w:r w:rsidRPr="0038625C">
                <w:rPr>
                  <w:b/>
                  <w:bCs/>
                  <w:szCs w:val="24"/>
                </w:rPr>
                <w:t xml:space="preserve"> de protocol</w:t>
              </w:r>
            </w:sdtContent>
          </w:sdt>
        </w:sdtContent>
      </w:sdt>
      <w:bookmarkEnd w:id="0"/>
      <w:r w:rsidRPr="0038625C">
        <w:rPr>
          <w:szCs w:val="24"/>
        </w:rPr>
        <w:t xml:space="preserve"> </w:t>
      </w:r>
      <w:r w:rsidRPr="0038625C">
        <w:rPr>
          <w:szCs w:val="24"/>
          <w:lang w:eastAsia="ro-RO"/>
        </w:rPr>
        <w:t xml:space="preserve">(cod CPV </w:t>
      </w:r>
      <w:bookmarkStart w:id="1" w:name="CPV_principal"/>
      <w:sdt>
        <w:sdtPr>
          <w:rPr>
            <w:bCs/>
            <w:szCs w:val="24"/>
          </w:rPr>
          <w:alias w:val="Cod CPV principal"/>
          <w:tag w:val="CPV_principal"/>
          <w:id w:val="149105889"/>
          <w:placeholder>
            <w:docPart w:val="F98180B3B1F44852BCB49C81748FD4F7"/>
          </w:placeholder>
        </w:sdtPr>
        <w:sdtEndPr/>
        <w:sdtContent>
          <w:r w:rsidRPr="0038625C">
            <w:rPr>
              <w:bCs/>
              <w:szCs w:val="24"/>
            </w:rPr>
            <w:t>15860000-4</w:t>
          </w:r>
        </w:sdtContent>
      </w:sdt>
      <w:bookmarkEnd w:id="1"/>
      <w:r w:rsidRPr="0038625C">
        <w:rPr>
          <w:szCs w:val="24"/>
          <w:lang w:eastAsia="ro-RO"/>
        </w:rPr>
        <w:t xml:space="preserve">) </w:t>
      </w:r>
      <w:proofErr w:type="spellStart"/>
      <w:r w:rsidRPr="0038625C">
        <w:rPr>
          <w:szCs w:val="24"/>
        </w:rPr>
        <w:t>prin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b/>
          <w:i/>
          <w:szCs w:val="24"/>
        </w:rPr>
        <w:t>achiziție</w:t>
      </w:r>
      <w:proofErr w:type="spellEnd"/>
      <w:r w:rsidRPr="0038625C">
        <w:rPr>
          <w:b/>
          <w:i/>
          <w:szCs w:val="24"/>
        </w:rPr>
        <w:t xml:space="preserve"> </w:t>
      </w:r>
      <w:proofErr w:type="spellStart"/>
      <w:r w:rsidRPr="0038625C">
        <w:rPr>
          <w:b/>
          <w:i/>
          <w:szCs w:val="24"/>
        </w:rPr>
        <w:t>directă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în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conformitate</w:t>
      </w:r>
      <w:proofErr w:type="spellEnd"/>
      <w:r w:rsidRPr="0038625C">
        <w:rPr>
          <w:szCs w:val="24"/>
        </w:rPr>
        <w:t xml:space="preserve"> cu </w:t>
      </w:r>
      <w:proofErr w:type="spellStart"/>
      <w:r w:rsidRPr="0038625C">
        <w:rPr>
          <w:szCs w:val="24"/>
        </w:rPr>
        <w:t>prevederile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legislației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privind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achizițiile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publice</w:t>
      </w:r>
      <w:proofErr w:type="spellEnd"/>
      <w:r w:rsidRPr="0038625C">
        <w:rPr>
          <w:rStyle w:val="FootnoteReference"/>
          <w:szCs w:val="24"/>
        </w:rPr>
        <w:footnoteReference w:id="1"/>
      </w:r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utilizând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criteriul</w:t>
      </w:r>
      <w:proofErr w:type="spellEnd"/>
      <w:r w:rsidRPr="0038625C">
        <w:rPr>
          <w:szCs w:val="24"/>
        </w:rPr>
        <w:t xml:space="preserve"> </w:t>
      </w:r>
      <w:bookmarkStart w:id="2" w:name="crit_atribuire"/>
      <w:sdt>
        <w:sdtPr>
          <w:rPr>
            <w:rFonts w:cs="Arial"/>
            <w:b/>
            <w:szCs w:val="24"/>
          </w:rPr>
          <w:alias w:val="Criteriu atribuire"/>
          <w:tag w:val="crit_atrib"/>
          <w:id w:val="-972667823"/>
          <w:placeholder>
            <w:docPart w:val="97C91A036A3746E7B34141F6E7B34ED6"/>
          </w:placeholder>
          <w:dropDownList>
            <w:listItem w:value="Alege criteriu atribuire"/>
            <w:listItem w:displayText="prețul cel mai scăzut" w:value="pret_scazut"/>
            <w:listItem w:displayText="costul cel mai scăzut" w:value="cost_scazut"/>
            <w:listItem w:displayText="cel mai bun raport calitate-preț" w:value="rap_cal_pret"/>
            <w:listItem w:displayText="cel mai bun raport calitate-cost" w:value="rap_cal_cost"/>
          </w:dropDownList>
        </w:sdtPr>
        <w:sdtEndPr/>
        <w:sdtContent>
          <w:r w:rsidRPr="0038625C">
            <w:rPr>
              <w:rFonts w:cs="Arial"/>
              <w:b/>
              <w:szCs w:val="24"/>
            </w:rPr>
            <w:t>prețul cel mai scăzut</w:t>
          </w:r>
        </w:sdtContent>
      </w:sdt>
      <w:bookmarkEnd w:id="2"/>
      <w:r w:rsidRPr="0038625C">
        <w:rPr>
          <w:i/>
          <w:szCs w:val="24"/>
          <w:lang w:eastAsia="ro-RO"/>
        </w:rPr>
        <w:t>.</w:t>
      </w:r>
      <w:r w:rsidRPr="0038625C">
        <w:rPr>
          <w:szCs w:val="24"/>
          <w:lang w:eastAsia="ro-RO"/>
        </w:rPr>
        <w:t xml:space="preserve"> </w:t>
      </w:r>
    </w:p>
    <w:p w14:paraId="529CC4B5" w14:textId="77777777" w:rsidR="00895B22" w:rsidRPr="0038625C" w:rsidRDefault="00895B22" w:rsidP="00895B22">
      <w:pPr>
        <w:rPr>
          <w:szCs w:val="24"/>
        </w:rPr>
      </w:pPr>
      <w:r w:rsidRPr="0038625C">
        <w:rPr>
          <w:szCs w:val="24"/>
        </w:rPr>
        <w:tab/>
      </w:r>
      <w:proofErr w:type="spellStart"/>
      <w:r w:rsidRPr="0038625C">
        <w:rPr>
          <w:szCs w:val="24"/>
        </w:rPr>
        <w:t>În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cazul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în</w:t>
      </w:r>
      <w:proofErr w:type="spellEnd"/>
      <w:r w:rsidRPr="0038625C">
        <w:rPr>
          <w:szCs w:val="24"/>
        </w:rPr>
        <w:t xml:space="preserve"> care se </w:t>
      </w:r>
      <w:proofErr w:type="spellStart"/>
      <w:r w:rsidRPr="0038625C">
        <w:rPr>
          <w:szCs w:val="24"/>
        </w:rPr>
        <w:t>indică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anumite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procedee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speciale</w:t>
      </w:r>
      <w:proofErr w:type="spellEnd"/>
      <w:r w:rsidRPr="0038625C">
        <w:rPr>
          <w:szCs w:val="24"/>
        </w:rPr>
        <w:t xml:space="preserve">, </w:t>
      </w:r>
      <w:proofErr w:type="spellStart"/>
      <w:r w:rsidRPr="0038625C">
        <w:rPr>
          <w:szCs w:val="24"/>
        </w:rPr>
        <w:t>mărci</w:t>
      </w:r>
      <w:proofErr w:type="spellEnd"/>
      <w:r w:rsidRPr="0038625C">
        <w:rPr>
          <w:szCs w:val="24"/>
        </w:rPr>
        <w:t xml:space="preserve">, etc., </w:t>
      </w:r>
      <w:proofErr w:type="spellStart"/>
      <w:r w:rsidRPr="0038625C">
        <w:rPr>
          <w:szCs w:val="24"/>
        </w:rPr>
        <w:t>acestea</w:t>
      </w:r>
      <w:proofErr w:type="spellEnd"/>
      <w:r w:rsidRPr="0038625C">
        <w:rPr>
          <w:szCs w:val="24"/>
        </w:rPr>
        <w:t xml:space="preserve"> se </w:t>
      </w:r>
      <w:proofErr w:type="spellStart"/>
      <w:r w:rsidRPr="0038625C">
        <w:rPr>
          <w:szCs w:val="24"/>
        </w:rPr>
        <w:t>vor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citi</w:t>
      </w:r>
      <w:proofErr w:type="spellEnd"/>
      <w:r w:rsidRPr="0038625C">
        <w:rPr>
          <w:szCs w:val="24"/>
        </w:rPr>
        <w:t xml:space="preserve"> ca </w:t>
      </w:r>
      <w:proofErr w:type="spellStart"/>
      <w:r w:rsidRPr="0038625C">
        <w:rPr>
          <w:szCs w:val="24"/>
        </w:rPr>
        <w:t>fiind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însoțite</w:t>
      </w:r>
      <w:proofErr w:type="spellEnd"/>
      <w:r w:rsidRPr="0038625C">
        <w:rPr>
          <w:szCs w:val="24"/>
        </w:rPr>
        <w:t xml:space="preserve"> de </w:t>
      </w:r>
      <w:proofErr w:type="spellStart"/>
      <w:r w:rsidRPr="0038625C">
        <w:rPr>
          <w:szCs w:val="24"/>
        </w:rPr>
        <w:t>mențiunea</w:t>
      </w:r>
      <w:proofErr w:type="spellEnd"/>
      <w:r w:rsidRPr="0038625C">
        <w:rPr>
          <w:szCs w:val="24"/>
        </w:rPr>
        <w:t xml:space="preserve"> „</w:t>
      </w:r>
      <w:proofErr w:type="spellStart"/>
      <w:r w:rsidRPr="0038625C">
        <w:rPr>
          <w:i/>
          <w:szCs w:val="24"/>
        </w:rPr>
        <w:t>sau</w:t>
      </w:r>
      <w:proofErr w:type="spellEnd"/>
      <w:r w:rsidRPr="0038625C">
        <w:rPr>
          <w:i/>
          <w:szCs w:val="24"/>
        </w:rPr>
        <w:t xml:space="preserve"> </w:t>
      </w:r>
      <w:proofErr w:type="spellStart"/>
      <w:r w:rsidRPr="0038625C">
        <w:rPr>
          <w:i/>
          <w:szCs w:val="24"/>
        </w:rPr>
        <w:t>echivalent</w:t>
      </w:r>
      <w:proofErr w:type="spellEnd"/>
      <w:r w:rsidRPr="0038625C">
        <w:rPr>
          <w:szCs w:val="24"/>
        </w:rPr>
        <w:t>”.</w:t>
      </w:r>
    </w:p>
    <w:p w14:paraId="6333359C" w14:textId="77777777" w:rsidR="00895B22" w:rsidRPr="0038625C" w:rsidRDefault="00895B22" w:rsidP="00895B22">
      <w:pPr>
        <w:rPr>
          <w:szCs w:val="24"/>
        </w:rPr>
      </w:pPr>
      <w:r w:rsidRPr="0038625C">
        <w:rPr>
          <w:szCs w:val="24"/>
        </w:rPr>
        <w:tab/>
      </w:r>
      <w:proofErr w:type="spellStart"/>
      <w:r w:rsidRPr="0038625C">
        <w:rPr>
          <w:szCs w:val="24"/>
        </w:rPr>
        <w:t>Menționăm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că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b/>
          <w:szCs w:val="24"/>
        </w:rPr>
        <w:t>valoarea</w:t>
      </w:r>
      <w:proofErr w:type="spellEnd"/>
      <w:r w:rsidRPr="0038625C">
        <w:rPr>
          <w:b/>
          <w:szCs w:val="24"/>
        </w:rPr>
        <w:t xml:space="preserve"> </w:t>
      </w:r>
      <w:proofErr w:type="spellStart"/>
      <w:r w:rsidRPr="0038625C">
        <w:rPr>
          <w:b/>
          <w:szCs w:val="24"/>
        </w:rPr>
        <w:t>estimată</w:t>
      </w:r>
      <w:proofErr w:type="spellEnd"/>
      <w:r w:rsidRPr="0038625C">
        <w:rPr>
          <w:b/>
          <w:szCs w:val="24"/>
        </w:rPr>
        <w:t xml:space="preserve"> </w:t>
      </w:r>
      <w:r w:rsidRPr="0038625C">
        <w:rPr>
          <w:szCs w:val="24"/>
        </w:rPr>
        <w:t xml:space="preserve">de </w:t>
      </w:r>
      <w:proofErr w:type="spellStart"/>
      <w:r w:rsidRPr="0038625C">
        <w:rPr>
          <w:szCs w:val="24"/>
        </w:rPr>
        <w:t>către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autoritatea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contractantă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pentru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această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achiziție</w:t>
      </w:r>
      <w:proofErr w:type="spellEnd"/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este</w:t>
      </w:r>
      <w:proofErr w:type="spellEnd"/>
      <w:r w:rsidRPr="0038625C">
        <w:rPr>
          <w:szCs w:val="24"/>
        </w:rPr>
        <w:t xml:space="preserve"> de </w:t>
      </w:r>
      <w:bookmarkStart w:id="3" w:name="VEA_fara_TVA"/>
      <w:sdt>
        <w:sdtPr>
          <w:rPr>
            <w:b/>
            <w:bCs/>
            <w:szCs w:val="24"/>
          </w:rPr>
          <w:alias w:val="Valoare Estimată Achizitiție fără TVA"/>
          <w:tag w:val="VEA_fara_TVA"/>
          <w:id w:val="-2075658907"/>
          <w:placeholder>
            <w:docPart w:val="4CCA4CA30CAF440B9566B89355BB7318"/>
          </w:placeholder>
        </w:sdtPr>
        <w:sdtEndPr/>
        <w:sdtContent>
          <w:r w:rsidRPr="0038625C">
            <w:rPr>
              <w:b/>
              <w:bCs/>
              <w:szCs w:val="24"/>
            </w:rPr>
            <w:t>85.138,00</w:t>
          </w:r>
        </w:sdtContent>
      </w:sdt>
      <w:bookmarkEnd w:id="3"/>
      <w:r w:rsidRPr="0038625C">
        <w:rPr>
          <w:b/>
          <w:szCs w:val="24"/>
        </w:rPr>
        <w:t xml:space="preserve"> lei </w:t>
      </w:r>
      <w:proofErr w:type="spellStart"/>
      <w:r w:rsidRPr="0038625C">
        <w:rPr>
          <w:b/>
          <w:szCs w:val="24"/>
        </w:rPr>
        <w:t>fără</w:t>
      </w:r>
      <w:proofErr w:type="spellEnd"/>
      <w:r w:rsidRPr="0038625C">
        <w:rPr>
          <w:b/>
          <w:szCs w:val="24"/>
        </w:rPr>
        <w:t xml:space="preserve"> TVA</w:t>
      </w:r>
      <w:r w:rsidRPr="0038625C">
        <w:rPr>
          <w:szCs w:val="24"/>
        </w:rPr>
        <w:t xml:space="preserve">, </w:t>
      </w:r>
      <w:proofErr w:type="spellStart"/>
      <w:r w:rsidRPr="0038625C">
        <w:rPr>
          <w:szCs w:val="24"/>
        </w:rPr>
        <w:t>respectiv</w:t>
      </w:r>
      <w:proofErr w:type="spellEnd"/>
      <w:r w:rsidRPr="0038625C">
        <w:rPr>
          <w:szCs w:val="24"/>
        </w:rPr>
        <w:t xml:space="preserve"> </w:t>
      </w:r>
      <w:bookmarkStart w:id="4" w:name="VEA_cu_TVA"/>
      <w:sdt>
        <w:sdtPr>
          <w:rPr>
            <w:b/>
            <w:bCs/>
            <w:szCs w:val="24"/>
          </w:rPr>
          <w:alias w:val="Valoare estimată achiziție cu TVA"/>
          <w:tag w:val="VEA_cu_TVA"/>
          <w:id w:val="879285162"/>
          <w:placeholder>
            <w:docPart w:val="A786CA095D734CE9BCB0DC1917471857"/>
          </w:placeholder>
        </w:sdtPr>
        <w:sdtEndPr/>
        <w:sdtContent>
          <w:r w:rsidRPr="0038625C">
            <w:rPr>
              <w:b/>
              <w:bCs/>
              <w:szCs w:val="24"/>
            </w:rPr>
            <w:t>93.400,82</w:t>
          </w:r>
        </w:sdtContent>
      </w:sdt>
      <w:bookmarkEnd w:id="4"/>
      <w:r w:rsidRPr="0038625C">
        <w:rPr>
          <w:b/>
          <w:szCs w:val="24"/>
        </w:rPr>
        <w:t xml:space="preserve"> lei cu TVA</w:t>
      </w:r>
      <w:r w:rsidRPr="0038625C">
        <w:rPr>
          <w:szCs w:val="24"/>
        </w:rPr>
        <w:t xml:space="preserve"> </w:t>
      </w:r>
      <w:proofErr w:type="spellStart"/>
      <w:r w:rsidRPr="0038625C">
        <w:rPr>
          <w:szCs w:val="24"/>
        </w:rPr>
        <w:t>reprezentând</w:t>
      </w:r>
      <w:proofErr w:type="spellEnd"/>
      <w:r w:rsidRPr="0038625C">
        <w:rPr>
          <w:szCs w:val="24"/>
        </w:rPr>
        <w:t xml:space="preserve">: </w:t>
      </w:r>
    </w:p>
    <w:tbl>
      <w:tblPr>
        <w:tblW w:w="10602" w:type="dxa"/>
        <w:jc w:val="center"/>
        <w:tblLayout w:type="fixed"/>
        <w:tblLook w:val="0000" w:firstRow="0" w:lastRow="0" w:firstColumn="0" w:lastColumn="0" w:noHBand="0" w:noVBand="0"/>
      </w:tblPr>
      <w:tblGrid>
        <w:gridCol w:w="834"/>
        <w:gridCol w:w="538"/>
        <w:gridCol w:w="2729"/>
        <w:gridCol w:w="851"/>
        <w:gridCol w:w="1417"/>
        <w:gridCol w:w="1134"/>
        <w:gridCol w:w="1559"/>
        <w:gridCol w:w="1540"/>
      </w:tblGrid>
      <w:tr w:rsidR="0038625C" w:rsidRPr="0038625C" w14:paraId="03B7CF37" w14:textId="77777777" w:rsidTr="00B8543C">
        <w:trPr>
          <w:trHeight w:val="958"/>
          <w:jc w:val="center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C840E" w14:textId="77777777" w:rsidR="00895B22" w:rsidRPr="0038625C" w:rsidRDefault="00895B22" w:rsidP="00C737DF">
            <w:pPr>
              <w:jc w:val="center"/>
              <w:rPr>
                <w:rFonts w:cs="Arial"/>
                <w:b/>
                <w:bCs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bCs/>
                <w:szCs w:val="24"/>
                <w:lang w:val="ro-RO" w:eastAsia="ro-RO"/>
              </w:rPr>
              <w:t>Nr. crt.</w:t>
            </w:r>
          </w:p>
        </w:tc>
        <w:tc>
          <w:tcPr>
            <w:tcW w:w="32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2D385" w14:textId="77777777" w:rsidR="00895B22" w:rsidRPr="0038625C" w:rsidRDefault="00895B22" w:rsidP="00C737DF">
            <w:pPr>
              <w:jc w:val="center"/>
              <w:rPr>
                <w:rFonts w:cs="Arial"/>
                <w:b/>
                <w:bCs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bCs/>
                <w:szCs w:val="24"/>
                <w:lang w:val="ro-RO" w:eastAsia="ro-RO"/>
              </w:rPr>
              <w:t>Denumire produs şi caracteristici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544" w14:textId="77777777" w:rsidR="00895B22" w:rsidRPr="0038625C" w:rsidRDefault="00895B22" w:rsidP="0038625C">
            <w:pPr>
              <w:ind w:right="-223"/>
              <w:rPr>
                <w:rFonts w:cs="Arial"/>
                <w:b/>
                <w:bCs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bCs/>
                <w:szCs w:val="24"/>
                <w:lang w:val="ro-RO" w:eastAsia="ro-RO"/>
              </w:rPr>
              <w:t>U.M.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B446" w14:textId="77777777" w:rsidR="00895B22" w:rsidRPr="0038625C" w:rsidRDefault="00895B22" w:rsidP="00C737DF">
            <w:pPr>
              <w:jc w:val="center"/>
              <w:rPr>
                <w:rFonts w:cs="Arial"/>
                <w:b/>
                <w:bCs/>
                <w:szCs w:val="24"/>
                <w:lang w:val="ro-RO" w:eastAsia="ro-RO"/>
              </w:rPr>
            </w:pPr>
          </w:p>
          <w:p w14:paraId="2146C1B7" w14:textId="77777777" w:rsidR="00895B22" w:rsidRPr="0038625C" w:rsidRDefault="0038625C" w:rsidP="00C737DF">
            <w:pPr>
              <w:jc w:val="center"/>
              <w:rPr>
                <w:rFonts w:cs="Arial"/>
                <w:b/>
                <w:bCs/>
                <w:szCs w:val="24"/>
                <w:lang w:val="ro-RO" w:eastAsia="ro-RO"/>
              </w:rPr>
            </w:pPr>
            <w:r>
              <w:rPr>
                <w:rFonts w:cs="Arial"/>
                <w:b/>
                <w:bCs/>
                <w:szCs w:val="24"/>
                <w:lang w:val="ro-RO" w:eastAsia="ro-RO"/>
              </w:rPr>
              <w:t>C</w:t>
            </w:r>
            <w:r w:rsidR="00895B22" w:rsidRPr="0038625C">
              <w:rPr>
                <w:rFonts w:cs="Arial"/>
                <w:b/>
                <w:bCs/>
                <w:szCs w:val="24"/>
                <w:lang w:val="ro-RO" w:eastAsia="ro-RO"/>
              </w:rPr>
              <w:t>antitate</w:t>
            </w:r>
          </w:p>
          <w:p w14:paraId="32824C9E" w14:textId="77777777" w:rsidR="00895B22" w:rsidRPr="0038625C" w:rsidRDefault="00895B22" w:rsidP="00C737DF">
            <w:pPr>
              <w:jc w:val="center"/>
              <w:rPr>
                <w:rFonts w:cs="Arial"/>
                <w:b/>
                <w:bCs/>
                <w:szCs w:val="24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19A5" w14:textId="77777777" w:rsidR="00895B22" w:rsidRPr="0038625C" w:rsidRDefault="00895B22" w:rsidP="00C737DF">
            <w:pPr>
              <w:jc w:val="center"/>
              <w:rPr>
                <w:rFonts w:cs="Arial"/>
                <w:b/>
                <w:bCs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bCs/>
                <w:szCs w:val="24"/>
                <w:lang w:val="ro-RO" w:eastAsia="ro-RO"/>
              </w:rPr>
              <w:t>Preț unitar lei fără TVA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BD62" w14:textId="77777777" w:rsidR="00895B22" w:rsidRPr="0038625C" w:rsidRDefault="00895B22" w:rsidP="0038625C">
            <w:pPr>
              <w:jc w:val="center"/>
              <w:rPr>
                <w:rFonts w:cs="Arial"/>
                <w:b/>
                <w:bCs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bCs/>
                <w:szCs w:val="24"/>
                <w:lang w:val="ro-RO" w:eastAsia="ro-RO"/>
              </w:rPr>
              <w:t>Valoare totală lei fără TVA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4EC3" w14:textId="77777777" w:rsidR="00895B22" w:rsidRPr="0038625C" w:rsidRDefault="00895B22" w:rsidP="00C737DF">
            <w:pPr>
              <w:jc w:val="center"/>
              <w:rPr>
                <w:rFonts w:cs="Arial"/>
                <w:b/>
                <w:bCs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bCs/>
                <w:szCs w:val="24"/>
                <w:lang w:val="ro-RO" w:eastAsia="ro-RO"/>
              </w:rPr>
              <w:t>Valoare totală</w:t>
            </w:r>
          </w:p>
          <w:p w14:paraId="3D9E79EA" w14:textId="77777777" w:rsidR="00895B22" w:rsidRPr="0038625C" w:rsidRDefault="00895B22" w:rsidP="00C737DF">
            <w:pPr>
              <w:jc w:val="center"/>
              <w:rPr>
                <w:rFonts w:cs="Arial"/>
                <w:b/>
                <w:bCs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bCs/>
                <w:szCs w:val="24"/>
                <w:lang w:val="ro-RO" w:eastAsia="ro-RO"/>
              </w:rPr>
              <w:t>lei cu TVA</w:t>
            </w:r>
          </w:p>
        </w:tc>
      </w:tr>
      <w:tr w:rsidR="0038625C" w:rsidRPr="0038625C" w14:paraId="24A799F1" w14:textId="77777777" w:rsidTr="00B8543C">
        <w:trPr>
          <w:trHeight w:val="251"/>
          <w:jc w:val="center"/>
        </w:trPr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953637" w14:textId="77777777" w:rsidR="00895B22" w:rsidRPr="0038625C" w:rsidRDefault="00895B22" w:rsidP="00C737DF">
            <w:pPr>
              <w:ind w:right="-223"/>
              <w:rPr>
                <w:rFonts w:cs="Arial"/>
                <w:b/>
                <w:bCs/>
                <w:szCs w:val="24"/>
                <w:lang w:val="ro-RO" w:eastAsia="ro-RO"/>
              </w:rPr>
            </w:pPr>
          </w:p>
        </w:tc>
        <w:tc>
          <w:tcPr>
            <w:tcW w:w="76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AF87" w14:textId="77777777" w:rsidR="00895B22" w:rsidRPr="0038625C" w:rsidRDefault="00895B22" w:rsidP="00C737DF">
            <w:pPr>
              <w:ind w:right="-223"/>
              <w:rPr>
                <w:rFonts w:cs="Arial"/>
                <w:b/>
                <w:bCs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bCs/>
                <w:szCs w:val="24"/>
                <w:lang w:val="ro-RO" w:eastAsia="ro-RO"/>
              </w:rPr>
              <w:t>Lot I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5395D3" w14:textId="77777777" w:rsidR="00895B22" w:rsidRPr="0038625C" w:rsidRDefault="00895B22" w:rsidP="00C737DF">
            <w:pPr>
              <w:ind w:right="-223"/>
              <w:rPr>
                <w:rFonts w:cs="Arial"/>
                <w:b/>
                <w:bCs/>
                <w:szCs w:val="24"/>
                <w:lang w:val="ro-RO" w:eastAsia="ro-RO"/>
              </w:rPr>
            </w:pPr>
          </w:p>
        </w:tc>
      </w:tr>
      <w:tr w:rsidR="0038625C" w:rsidRPr="0038625C" w14:paraId="193C4FBC" w14:textId="77777777" w:rsidTr="00B8543C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987AB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69225" w14:textId="77777777" w:rsidR="00895B22" w:rsidRPr="0038625C" w:rsidRDefault="00895B22" w:rsidP="00C737DF">
            <w:pPr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Cafea arabica cu cofeină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8C46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kg.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5CC7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282A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C658" w14:textId="77777777" w:rsidR="00895B22" w:rsidRPr="0038625C" w:rsidRDefault="00895B22" w:rsidP="005572A7">
            <w:pPr>
              <w:ind w:right="158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11.880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1E2C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12.942,20</w:t>
            </w:r>
          </w:p>
        </w:tc>
      </w:tr>
      <w:tr w:rsidR="0038625C" w:rsidRPr="0038625C" w14:paraId="054215F7" w14:textId="77777777" w:rsidTr="00B8543C">
        <w:trPr>
          <w:trHeight w:val="631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B994B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2</w:t>
            </w:r>
          </w:p>
        </w:tc>
        <w:tc>
          <w:tcPr>
            <w:tcW w:w="32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49C59" w14:textId="77777777" w:rsidR="00895B22" w:rsidRPr="0038625C" w:rsidRDefault="00895B22" w:rsidP="00C737DF">
            <w:pPr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Cafea monodoze pentru expresso cu cofeină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F4D2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buc.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0B1B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8.800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FD73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FB2C" w14:textId="77777777" w:rsidR="00895B22" w:rsidRPr="0038625C" w:rsidRDefault="00895B22" w:rsidP="005572A7">
            <w:pPr>
              <w:ind w:right="158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14.960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8B06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16.306,40</w:t>
            </w:r>
          </w:p>
        </w:tc>
      </w:tr>
      <w:tr w:rsidR="0038625C" w:rsidRPr="0038625C" w14:paraId="566B9E52" w14:textId="77777777" w:rsidTr="00B8543C">
        <w:trPr>
          <w:trHeight w:val="567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1525C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3</w:t>
            </w:r>
          </w:p>
        </w:tc>
        <w:tc>
          <w:tcPr>
            <w:tcW w:w="32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18503" w14:textId="77777777" w:rsidR="00895B22" w:rsidRPr="0038625C" w:rsidRDefault="00895B22" w:rsidP="00C737DF">
            <w:pPr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Cafea monodoze pentru expresso fără cofeină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AC05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buc.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ECE5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4.400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E60E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9143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</w:p>
          <w:p w14:paraId="78F279A6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7.480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CBFF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8.153,20</w:t>
            </w:r>
          </w:p>
        </w:tc>
      </w:tr>
      <w:tr w:rsidR="0038625C" w:rsidRPr="0038625C" w14:paraId="556F560A" w14:textId="77777777" w:rsidTr="00B8543C">
        <w:trPr>
          <w:trHeight w:val="567"/>
          <w:jc w:val="center"/>
        </w:trPr>
        <w:tc>
          <w:tcPr>
            <w:tcW w:w="63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A1D4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b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Total Lot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2D63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b/>
                <w:szCs w:val="24"/>
                <w:lang w:val="ro-RO" w:eastAsia="ro-R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140C" w14:textId="77777777" w:rsidR="00895B22" w:rsidRPr="0038625C" w:rsidRDefault="00895B22" w:rsidP="00C737DF">
            <w:pPr>
              <w:ind w:right="158"/>
              <w:jc w:val="left"/>
              <w:rPr>
                <w:rFonts w:cs="Arial"/>
                <w:b/>
                <w:szCs w:val="24"/>
                <w:lang w:val="ro-RO" w:eastAsia="ro-RO"/>
              </w:rPr>
            </w:pPr>
          </w:p>
          <w:p w14:paraId="2EEDC51C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b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34.320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9836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b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37.408,80</w:t>
            </w:r>
          </w:p>
        </w:tc>
      </w:tr>
      <w:tr w:rsidR="0038625C" w:rsidRPr="0038625C" w14:paraId="69506B2D" w14:textId="77777777" w:rsidTr="00B8543C">
        <w:trPr>
          <w:trHeight w:val="510"/>
          <w:jc w:val="center"/>
        </w:trPr>
        <w:tc>
          <w:tcPr>
            <w:tcW w:w="13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449261" w14:textId="77777777" w:rsidR="00895B22" w:rsidRPr="0038625C" w:rsidRDefault="00895B22" w:rsidP="00C737DF">
            <w:pPr>
              <w:ind w:right="-223"/>
              <w:rPr>
                <w:rFonts w:cs="Arial"/>
                <w:b/>
                <w:bCs/>
                <w:szCs w:val="24"/>
                <w:lang w:val="ro-RO" w:eastAsia="ro-RO"/>
              </w:rPr>
            </w:pPr>
          </w:p>
        </w:tc>
        <w:tc>
          <w:tcPr>
            <w:tcW w:w="769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576D" w14:textId="77777777" w:rsidR="00895B22" w:rsidRPr="0038625C" w:rsidRDefault="00895B22" w:rsidP="00C737DF">
            <w:pPr>
              <w:ind w:right="158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bCs/>
                <w:szCs w:val="24"/>
                <w:lang w:val="ro-RO" w:eastAsia="ro-RO"/>
              </w:rPr>
              <w:t>Lot II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16AF51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b/>
                <w:bCs/>
                <w:szCs w:val="24"/>
                <w:lang w:val="ro-RO" w:eastAsia="ro-RO"/>
              </w:rPr>
            </w:pPr>
          </w:p>
        </w:tc>
      </w:tr>
      <w:tr w:rsidR="0038625C" w:rsidRPr="0038625C" w14:paraId="6AE3191C" w14:textId="77777777" w:rsidTr="00B8543C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C7DE4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4</w:t>
            </w:r>
          </w:p>
        </w:tc>
        <w:tc>
          <w:tcPr>
            <w:tcW w:w="32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68293" w14:textId="77777777" w:rsidR="00895B22" w:rsidRPr="0038625C" w:rsidRDefault="00895B22" w:rsidP="00C737DF">
            <w:pPr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Apa minerală plată la dozator PET de 19 lt.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06B6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 xml:space="preserve">PET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4EA2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6084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5C40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3.960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FB36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4.316,40</w:t>
            </w:r>
          </w:p>
        </w:tc>
      </w:tr>
      <w:tr w:rsidR="0038625C" w:rsidRPr="0038625C" w14:paraId="2AD7507E" w14:textId="77777777" w:rsidTr="00B8543C">
        <w:trPr>
          <w:trHeight w:val="243"/>
          <w:jc w:val="center"/>
        </w:trPr>
        <w:tc>
          <w:tcPr>
            <w:tcW w:w="63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46DA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Total Lot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E074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b/>
                <w:szCs w:val="24"/>
                <w:lang w:val="ro-RO" w:eastAsia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9203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3.960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6F0D" w14:textId="77777777" w:rsidR="00895B22" w:rsidRPr="0038625C" w:rsidDel="00C66179" w:rsidRDefault="00895B22" w:rsidP="00C737DF">
            <w:pPr>
              <w:ind w:right="158"/>
              <w:jc w:val="right"/>
              <w:rPr>
                <w:rFonts w:cs="Arial"/>
                <w:b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4.316,40</w:t>
            </w:r>
          </w:p>
        </w:tc>
      </w:tr>
      <w:tr w:rsidR="0038625C" w:rsidRPr="0038625C" w14:paraId="49ED5F4A" w14:textId="77777777" w:rsidTr="00B8543C">
        <w:trPr>
          <w:trHeight w:val="451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37B489" w14:textId="77777777" w:rsidR="00895B22" w:rsidRPr="0038625C" w:rsidRDefault="00895B22" w:rsidP="00C737DF">
            <w:pPr>
              <w:ind w:right="-223"/>
              <w:rPr>
                <w:rFonts w:cs="Arial"/>
                <w:b/>
                <w:szCs w:val="24"/>
                <w:lang w:val="ro-RO" w:eastAsia="ro-RO"/>
              </w:rPr>
            </w:pP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BF89" w14:textId="77777777" w:rsidR="00895B22" w:rsidRPr="0038625C" w:rsidRDefault="00895B22" w:rsidP="00C737DF">
            <w:pPr>
              <w:ind w:right="158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Lot III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61EDD1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b/>
                <w:szCs w:val="24"/>
                <w:lang w:val="ro-RO" w:eastAsia="ro-RO"/>
              </w:rPr>
            </w:pPr>
          </w:p>
        </w:tc>
      </w:tr>
      <w:tr w:rsidR="0038625C" w:rsidRPr="0038625C" w14:paraId="72E2281E" w14:textId="77777777" w:rsidTr="00B8543C">
        <w:trPr>
          <w:trHeight w:val="567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D7718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5</w:t>
            </w:r>
          </w:p>
        </w:tc>
        <w:tc>
          <w:tcPr>
            <w:tcW w:w="32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EAC10" w14:textId="77777777" w:rsidR="00895B22" w:rsidRPr="0038625C" w:rsidRDefault="00895B22" w:rsidP="00C737DF">
            <w:pPr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 xml:space="preserve">Apa minerală carbogazoasă la PET de 0,5 lt.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9B36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 xml:space="preserve">PET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1F56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3.960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1357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B610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7.920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6C43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8.632,80</w:t>
            </w:r>
          </w:p>
        </w:tc>
      </w:tr>
      <w:tr w:rsidR="0038625C" w:rsidRPr="0038625C" w14:paraId="350DD623" w14:textId="77777777" w:rsidTr="00B8543C">
        <w:trPr>
          <w:trHeight w:val="567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A08AC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6</w:t>
            </w:r>
          </w:p>
        </w:tc>
        <w:tc>
          <w:tcPr>
            <w:tcW w:w="32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B9F68" w14:textId="77777777" w:rsidR="00895B22" w:rsidRPr="0038625C" w:rsidRDefault="00895B22" w:rsidP="00C737DF">
            <w:pPr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 xml:space="preserve">Apa minerală plată la PET de </w:t>
            </w:r>
            <w:r w:rsidRPr="0038625C">
              <w:rPr>
                <w:rFonts w:cs="Arial"/>
                <w:szCs w:val="24"/>
                <w:lang w:val="ro-RO" w:eastAsia="ro-RO"/>
              </w:rPr>
              <w:lastRenderedPageBreak/>
              <w:t xml:space="preserve">0,5 lt.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01FE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lastRenderedPageBreak/>
              <w:t>PET</w:t>
            </w:r>
          </w:p>
          <w:p w14:paraId="113C435F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3BAC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lastRenderedPageBreak/>
              <w:t>13.200</w:t>
            </w:r>
          </w:p>
          <w:p w14:paraId="748B1D1B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9D08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lastRenderedPageBreak/>
              <w:t>2,10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F813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27.720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C546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30.214,80</w:t>
            </w:r>
          </w:p>
        </w:tc>
      </w:tr>
      <w:tr w:rsidR="0038625C" w:rsidRPr="0038625C" w14:paraId="786E71CE" w14:textId="77777777" w:rsidTr="00B8543C">
        <w:trPr>
          <w:trHeight w:val="567"/>
          <w:jc w:val="center"/>
        </w:trPr>
        <w:tc>
          <w:tcPr>
            <w:tcW w:w="63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D008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Total Lot 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C283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DBF4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</w:p>
          <w:p w14:paraId="6839FA9A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b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35.640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D36B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38.847,60</w:t>
            </w:r>
          </w:p>
        </w:tc>
      </w:tr>
      <w:tr w:rsidR="0038625C" w:rsidRPr="0038625C" w14:paraId="39950177" w14:textId="77777777" w:rsidTr="00B8543C">
        <w:trPr>
          <w:trHeight w:val="567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10E60B" w14:textId="77777777" w:rsidR="00895B22" w:rsidRPr="0038625C" w:rsidRDefault="00895B22" w:rsidP="00C737DF">
            <w:pPr>
              <w:ind w:right="-223"/>
              <w:rPr>
                <w:rFonts w:cs="Arial"/>
                <w:b/>
                <w:szCs w:val="24"/>
                <w:lang w:val="ro-RO" w:eastAsia="ro-RO"/>
              </w:rPr>
            </w:pP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17B9" w14:textId="77777777" w:rsidR="00895B22" w:rsidRPr="0038625C" w:rsidRDefault="00895B22" w:rsidP="00C737DF">
            <w:pPr>
              <w:ind w:right="158"/>
              <w:rPr>
                <w:rFonts w:cs="Arial"/>
                <w:b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Lot IV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D90B57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b/>
                <w:szCs w:val="24"/>
                <w:lang w:val="ro-RO" w:eastAsia="ro-RO"/>
              </w:rPr>
            </w:pPr>
          </w:p>
        </w:tc>
      </w:tr>
      <w:tr w:rsidR="0038625C" w:rsidRPr="0038625C" w14:paraId="5FDB365E" w14:textId="77777777" w:rsidTr="00B8543C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60B9F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7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8A0FC" w14:textId="77777777" w:rsidR="00895B22" w:rsidRPr="0038625C" w:rsidRDefault="00895B22" w:rsidP="00C737DF">
            <w:pPr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 xml:space="preserve">Lapte pentru cafea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D5AB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 xml:space="preserve">cutie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A6CF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3B0C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3246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924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6518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1.007,16</w:t>
            </w:r>
          </w:p>
        </w:tc>
      </w:tr>
      <w:tr w:rsidR="0038625C" w:rsidRPr="0038625C" w14:paraId="79DBBAE9" w14:textId="77777777" w:rsidTr="00B8543C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18D29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8</w:t>
            </w:r>
          </w:p>
        </w:tc>
        <w:tc>
          <w:tcPr>
            <w:tcW w:w="32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15601" w14:textId="77777777" w:rsidR="00895B22" w:rsidRPr="0038625C" w:rsidRDefault="00895B22" w:rsidP="00C737DF">
            <w:pPr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Zahăr brun plicuri de 5 gr.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44CB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buc.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172F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11.000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2E14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0,16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A477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1.760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0B9F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1.918,40</w:t>
            </w:r>
          </w:p>
        </w:tc>
      </w:tr>
      <w:tr w:rsidR="0038625C" w:rsidRPr="0038625C" w14:paraId="0328B7BA" w14:textId="77777777" w:rsidTr="00B8543C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E68EA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9</w:t>
            </w:r>
          </w:p>
        </w:tc>
        <w:tc>
          <w:tcPr>
            <w:tcW w:w="32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BC4FB" w14:textId="77777777" w:rsidR="00895B22" w:rsidRPr="0038625C" w:rsidRDefault="00895B22" w:rsidP="00C737DF">
            <w:pPr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Zahăr alb plicuri de 5 gr.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A148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buc.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27AA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11.000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7CCC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0,09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885B" w14:textId="77777777" w:rsidR="00895B22" w:rsidRPr="0038625C" w:rsidRDefault="00895B22" w:rsidP="00C737DF">
            <w:pPr>
              <w:tabs>
                <w:tab w:val="left" w:pos="648"/>
                <w:tab w:val="center" w:pos="854"/>
              </w:tabs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990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FAA0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1.079,10</w:t>
            </w:r>
          </w:p>
        </w:tc>
      </w:tr>
      <w:tr w:rsidR="0038625C" w:rsidRPr="0038625C" w14:paraId="33286713" w14:textId="77777777" w:rsidTr="00B8543C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D07C0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10</w:t>
            </w:r>
          </w:p>
        </w:tc>
        <w:tc>
          <w:tcPr>
            <w:tcW w:w="32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F3EE6" w14:textId="77777777" w:rsidR="00895B22" w:rsidRPr="0038625C" w:rsidRDefault="00895B22" w:rsidP="00C737DF">
            <w:pPr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Palete pentru amestecat*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C87C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buc.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091A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11.000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EBEE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0,13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0038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1.430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60CD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1.701,70</w:t>
            </w:r>
          </w:p>
        </w:tc>
      </w:tr>
      <w:tr w:rsidR="0038625C" w:rsidRPr="0038625C" w14:paraId="659BD343" w14:textId="77777777" w:rsidTr="00B8543C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70C22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11</w:t>
            </w:r>
          </w:p>
        </w:tc>
        <w:tc>
          <w:tcPr>
            <w:tcW w:w="32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95217" w14:textId="77777777" w:rsidR="00895B22" w:rsidRPr="0038625C" w:rsidRDefault="00895B22" w:rsidP="00C737DF">
            <w:pPr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Pahare de unică folosință*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F8BF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Buc.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A0A9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2.200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552E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0,35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7AC3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770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5564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916,30</w:t>
            </w:r>
          </w:p>
        </w:tc>
      </w:tr>
      <w:tr w:rsidR="0038625C" w:rsidRPr="0038625C" w14:paraId="4E4FCC77" w14:textId="77777777" w:rsidTr="00B8543C">
        <w:trPr>
          <w:trHeight w:val="567"/>
          <w:jc w:val="center"/>
        </w:trPr>
        <w:tc>
          <w:tcPr>
            <w:tcW w:w="63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ADF3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Total Lot IV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F961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B743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b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5.874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4194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6,622,66</w:t>
            </w:r>
          </w:p>
        </w:tc>
      </w:tr>
      <w:tr w:rsidR="0038625C" w:rsidRPr="0038625C" w14:paraId="4CFFEEC0" w14:textId="77777777" w:rsidTr="00B8543C">
        <w:trPr>
          <w:trHeight w:val="510"/>
          <w:jc w:val="center"/>
        </w:trPr>
        <w:tc>
          <w:tcPr>
            <w:tcW w:w="13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63DB41" w14:textId="77777777" w:rsidR="00895B22" w:rsidRPr="0038625C" w:rsidRDefault="00895B22" w:rsidP="00C737DF">
            <w:pPr>
              <w:ind w:right="-223"/>
              <w:rPr>
                <w:rFonts w:cs="Arial"/>
                <w:b/>
                <w:szCs w:val="24"/>
                <w:lang w:val="ro-RO" w:eastAsia="ro-RO"/>
              </w:rPr>
            </w:pPr>
          </w:p>
        </w:tc>
        <w:tc>
          <w:tcPr>
            <w:tcW w:w="769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2747" w14:textId="77777777" w:rsidR="00895B22" w:rsidRPr="0038625C" w:rsidRDefault="00895B22" w:rsidP="00C737DF">
            <w:pPr>
              <w:ind w:right="158"/>
              <w:rPr>
                <w:rFonts w:cs="Arial"/>
                <w:b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Lot V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F2A064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b/>
                <w:szCs w:val="24"/>
                <w:lang w:val="ro-RO" w:eastAsia="ro-RO"/>
              </w:rPr>
            </w:pPr>
          </w:p>
        </w:tc>
      </w:tr>
      <w:tr w:rsidR="0038625C" w:rsidRPr="0038625C" w14:paraId="2A5BFC9C" w14:textId="77777777" w:rsidTr="00B8543C">
        <w:trPr>
          <w:trHeight w:val="255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70E19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12</w:t>
            </w:r>
          </w:p>
        </w:tc>
        <w:tc>
          <w:tcPr>
            <w:tcW w:w="32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4A076" w14:textId="77777777" w:rsidR="00895B22" w:rsidRPr="0038625C" w:rsidRDefault="00895B22" w:rsidP="00C737DF">
            <w:pPr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Zahăr la 1 kg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9E5D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kg.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4B46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55</w:t>
            </w:r>
          </w:p>
          <w:p w14:paraId="5BC88F13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328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C48C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330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FF7C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359,70</w:t>
            </w:r>
          </w:p>
        </w:tc>
      </w:tr>
      <w:tr w:rsidR="0038625C" w:rsidRPr="0038625C" w14:paraId="6CBE47C8" w14:textId="77777777" w:rsidTr="00B8543C">
        <w:trPr>
          <w:trHeight w:val="225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6A7DE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13</w:t>
            </w:r>
          </w:p>
        </w:tc>
        <w:tc>
          <w:tcPr>
            <w:tcW w:w="32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2B629" w14:textId="77777777" w:rsidR="00895B22" w:rsidRPr="0038625C" w:rsidRDefault="00895B22" w:rsidP="00C737DF">
            <w:pPr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Ceai diverse sortimente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F373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 xml:space="preserve">cutie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513A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110</w:t>
            </w:r>
          </w:p>
          <w:p w14:paraId="2B9315BB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83D8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D84E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1.210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CBDA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1.318,90</w:t>
            </w:r>
          </w:p>
        </w:tc>
      </w:tr>
      <w:tr w:rsidR="0038625C" w:rsidRPr="0038625C" w14:paraId="04C1A2AC" w14:textId="77777777" w:rsidTr="00B8543C">
        <w:trPr>
          <w:trHeight w:val="567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4AF7A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14</w:t>
            </w:r>
          </w:p>
        </w:tc>
        <w:tc>
          <w:tcPr>
            <w:tcW w:w="32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CC3D9" w14:textId="77777777" w:rsidR="00895B22" w:rsidRPr="0038625C" w:rsidRDefault="00895B22" w:rsidP="00C737DF">
            <w:pPr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 xml:space="preserve">Șervețele masă*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1E37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buc.</w:t>
            </w:r>
          </w:p>
          <w:p w14:paraId="00DE21A4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3537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22.000</w:t>
            </w:r>
          </w:p>
          <w:p w14:paraId="49AF785D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6FA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0,0327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66A" w14:textId="34ABBA02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720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9060" w14:textId="4D04B537" w:rsidR="005C4BE5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856,80</w:t>
            </w:r>
          </w:p>
        </w:tc>
      </w:tr>
      <w:tr w:rsidR="0038625C" w:rsidRPr="0038625C" w14:paraId="3170AE47" w14:textId="77777777" w:rsidTr="00B8543C">
        <w:trPr>
          <w:trHeight w:val="567"/>
          <w:jc w:val="center"/>
        </w:trPr>
        <w:tc>
          <w:tcPr>
            <w:tcW w:w="63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5443" w14:textId="77777777" w:rsidR="00895B22" w:rsidRPr="0038625C" w:rsidRDefault="00895B22" w:rsidP="00C737DF">
            <w:pPr>
              <w:ind w:right="-223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Total Lot 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5586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b/>
                <w:szCs w:val="24"/>
                <w:lang w:val="ro-RO" w:eastAsia="ro-R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3202" w14:textId="064AC241" w:rsidR="00C7485E" w:rsidRPr="0038625C" w:rsidRDefault="00895B22" w:rsidP="00B8543C">
            <w:pPr>
              <w:ind w:right="158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2.260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1BE4" w14:textId="25BEB07B" w:rsidR="005C4BE5" w:rsidRPr="0038625C" w:rsidRDefault="00895B22" w:rsidP="00C737DF">
            <w:pPr>
              <w:ind w:right="158"/>
              <w:jc w:val="right"/>
              <w:rPr>
                <w:rFonts w:cs="Arial"/>
                <w:b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2.535,40</w:t>
            </w:r>
          </w:p>
        </w:tc>
      </w:tr>
      <w:tr w:rsidR="0038625C" w:rsidRPr="0038625C" w14:paraId="49F71D2D" w14:textId="77777777" w:rsidTr="00B8543C">
        <w:trPr>
          <w:trHeight w:val="535"/>
          <w:jc w:val="center"/>
        </w:trPr>
        <w:tc>
          <w:tcPr>
            <w:tcW w:w="13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DAB954" w14:textId="77777777" w:rsidR="00895B22" w:rsidRPr="0038625C" w:rsidRDefault="00895B22" w:rsidP="00C737DF">
            <w:pPr>
              <w:ind w:right="-223"/>
              <w:rPr>
                <w:rFonts w:cs="Arial"/>
                <w:b/>
                <w:szCs w:val="24"/>
                <w:lang w:val="ro-RO" w:eastAsia="ro-RO"/>
              </w:rPr>
            </w:pPr>
          </w:p>
        </w:tc>
        <w:tc>
          <w:tcPr>
            <w:tcW w:w="769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95B2" w14:textId="77777777" w:rsidR="00895B22" w:rsidRPr="0038625C" w:rsidRDefault="00895B22" w:rsidP="00C737DF">
            <w:pPr>
              <w:ind w:right="158"/>
              <w:rPr>
                <w:rFonts w:cs="Arial"/>
                <w:b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Lot VI*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EFA0C2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b/>
                <w:szCs w:val="24"/>
                <w:lang w:val="ro-RO" w:eastAsia="ro-RO"/>
              </w:rPr>
            </w:pPr>
          </w:p>
        </w:tc>
      </w:tr>
      <w:tr w:rsidR="0038625C" w:rsidRPr="0038625C" w14:paraId="6C3DAB3E" w14:textId="77777777" w:rsidTr="00B8543C">
        <w:trPr>
          <w:trHeight w:val="371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71400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15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716DE" w14:textId="77777777" w:rsidR="00895B22" w:rsidRPr="0038625C" w:rsidRDefault="00895B22" w:rsidP="00ED667D">
            <w:pPr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Detergent lichid pt. spălat vase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3ECF" w14:textId="77777777" w:rsidR="00895B22" w:rsidRPr="0038625C" w:rsidRDefault="00895B22" w:rsidP="00C737DF">
            <w:pPr>
              <w:rPr>
                <w:rFonts w:cs="Arial"/>
                <w:bCs/>
                <w:szCs w:val="24"/>
                <w:lang w:eastAsia="zh-CN"/>
              </w:rPr>
            </w:pPr>
            <w:r w:rsidRPr="0038625C">
              <w:rPr>
                <w:rFonts w:cs="Arial"/>
                <w:bCs/>
                <w:szCs w:val="24"/>
                <w:lang w:eastAsia="zh-CN"/>
              </w:rPr>
              <w:t>lt.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3DEE" w14:textId="77777777" w:rsidR="00895B22" w:rsidRPr="0038625C" w:rsidRDefault="00895B22" w:rsidP="00C737DF">
            <w:pPr>
              <w:jc w:val="center"/>
              <w:rPr>
                <w:rFonts w:cs="Arial"/>
                <w:bCs/>
                <w:szCs w:val="24"/>
                <w:lang w:eastAsia="zh-CN"/>
              </w:rPr>
            </w:pPr>
            <w:r w:rsidRPr="0038625C">
              <w:rPr>
                <w:rFonts w:cs="Arial"/>
                <w:bCs/>
                <w:szCs w:val="24"/>
                <w:lang w:eastAsia="zh-C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85D0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58CD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468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7AF4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556,92</w:t>
            </w:r>
          </w:p>
        </w:tc>
      </w:tr>
      <w:tr w:rsidR="0038625C" w:rsidRPr="0038625C" w14:paraId="2032A048" w14:textId="77777777" w:rsidTr="00B8543C">
        <w:trPr>
          <w:trHeight w:val="371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F6A1A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16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63598" w14:textId="77777777" w:rsidR="00895B22" w:rsidRPr="0038625C" w:rsidRDefault="00895B22" w:rsidP="00ED667D">
            <w:pPr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Deterge</w:t>
            </w:r>
            <w:r w:rsidR="00ED667D">
              <w:rPr>
                <w:rFonts w:cs="Arial"/>
                <w:szCs w:val="24"/>
                <w:lang w:val="ro-RO" w:eastAsia="ro-RO"/>
              </w:rPr>
              <w:t>n</w:t>
            </w:r>
            <w:r w:rsidRPr="0038625C">
              <w:rPr>
                <w:rFonts w:cs="Arial"/>
                <w:szCs w:val="24"/>
                <w:lang w:val="ro-RO" w:eastAsia="ro-RO"/>
              </w:rPr>
              <w:t>t automat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F35D" w14:textId="77777777" w:rsidR="00895B22" w:rsidRPr="0038625C" w:rsidRDefault="00895B22" w:rsidP="00C737DF">
            <w:pPr>
              <w:rPr>
                <w:rFonts w:cs="Arial"/>
                <w:szCs w:val="24"/>
                <w:lang w:eastAsia="zh-CN"/>
              </w:rPr>
            </w:pPr>
            <w:r w:rsidRPr="0038625C">
              <w:rPr>
                <w:rFonts w:cs="Arial"/>
                <w:szCs w:val="24"/>
                <w:lang w:eastAsia="zh-CN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2D3F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eastAsia="zh-CN"/>
              </w:rPr>
            </w:pPr>
            <w:r w:rsidRPr="0038625C">
              <w:rPr>
                <w:rFonts w:cs="Arial"/>
                <w:szCs w:val="24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AA65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BCBB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3C2F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285.60</w:t>
            </w:r>
          </w:p>
        </w:tc>
      </w:tr>
      <w:tr w:rsidR="0038625C" w:rsidRPr="0038625C" w14:paraId="3A8A2F6A" w14:textId="77777777" w:rsidTr="00B8543C">
        <w:trPr>
          <w:trHeight w:val="371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BAF64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17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462DF" w14:textId="77777777" w:rsidR="00895B22" w:rsidRPr="00ED667D" w:rsidRDefault="00895B22" w:rsidP="00ED667D">
            <w:pPr>
              <w:rPr>
                <w:rFonts w:cs="Arial"/>
                <w:bCs/>
                <w:szCs w:val="24"/>
                <w:lang w:eastAsia="zh-CN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Detergent cremă pt. curăţat</w:t>
            </w:r>
            <w:r w:rsidRPr="0038625C">
              <w:rPr>
                <w:rFonts w:cs="Arial"/>
                <w:bCs/>
                <w:szCs w:val="24"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F327" w14:textId="77777777" w:rsidR="00895B22" w:rsidRPr="0038625C" w:rsidRDefault="00895B22" w:rsidP="00C737DF">
            <w:pPr>
              <w:rPr>
                <w:rFonts w:cs="Arial"/>
                <w:szCs w:val="24"/>
                <w:lang w:eastAsia="zh-CN"/>
              </w:rPr>
            </w:pPr>
            <w:r w:rsidRPr="0038625C">
              <w:rPr>
                <w:rFonts w:cs="Arial"/>
                <w:szCs w:val="24"/>
                <w:lang w:eastAsia="zh-CN"/>
              </w:rPr>
              <w:t xml:space="preserve">lt.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1FF9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eastAsia="zh-CN"/>
              </w:rPr>
            </w:pPr>
            <w:r w:rsidRPr="0038625C">
              <w:rPr>
                <w:rFonts w:cs="Arial"/>
                <w:szCs w:val="24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5039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8077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372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FBF7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442.68</w:t>
            </w:r>
          </w:p>
        </w:tc>
      </w:tr>
      <w:tr w:rsidR="0038625C" w:rsidRPr="0038625C" w14:paraId="59456CDF" w14:textId="77777777" w:rsidTr="00B8543C">
        <w:trPr>
          <w:trHeight w:val="371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9C9A7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18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9E4D5" w14:textId="77777777" w:rsidR="00895B22" w:rsidRPr="0038625C" w:rsidRDefault="00895B22" w:rsidP="00ED667D">
            <w:pPr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 xml:space="preserve">Soluţie lichidă pentru îndepărtarea petelor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9F10" w14:textId="77777777" w:rsidR="00895B22" w:rsidRPr="0038625C" w:rsidRDefault="00895B22" w:rsidP="00C737DF">
            <w:pPr>
              <w:rPr>
                <w:rFonts w:cs="Arial"/>
                <w:szCs w:val="24"/>
                <w:lang w:eastAsia="zh-CN"/>
              </w:rPr>
            </w:pPr>
            <w:r w:rsidRPr="0038625C">
              <w:rPr>
                <w:rFonts w:cs="Arial"/>
                <w:szCs w:val="24"/>
                <w:lang w:eastAsia="zh-CN"/>
              </w:rPr>
              <w:t xml:space="preserve">lt.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00EF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eastAsia="zh-CN"/>
              </w:rPr>
            </w:pPr>
            <w:r w:rsidRPr="0038625C">
              <w:rPr>
                <w:rFonts w:cs="Arial"/>
                <w:szCs w:val="24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7551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6984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252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A331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299.88</w:t>
            </w:r>
          </w:p>
        </w:tc>
      </w:tr>
      <w:tr w:rsidR="0038625C" w:rsidRPr="0038625C" w14:paraId="430E1DF4" w14:textId="77777777" w:rsidTr="00B8543C">
        <w:trPr>
          <w:trHeight w:val="371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E95E8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19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9B887" w14:textId="77777777" w:rsidR="00895B22" w:rsidRPr="00ED667D" w:rsidRDefault="00895B22" w:rsidP="00ED667D">
            <w:pPr>
              <w:rPr>
                <w:rFonts w:cs="Arial"/>
                <w:szCs w:val="24"/>
                <w:lang w:eastAsia="zh-CN"/>
              </w:rPr>
            </w:pPr>
            <w:proofErr w:type="spellStart"/>
            <w:r w:rsidRPr="0038625C">
              <w:rPr>
                <w:rFonts w:cs="Arial"/>
                <w:szCs w:val="24"/>
                <w:lang w:eastAsia="zh-CN"/>
              </w:rPr>
              <w:t>Clor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E552" w14:textId="77777777" w:rsidR="00895B22" w:rsidRPr="0038625C" w:rsidRDefault="00895B22" w:rsidP="00C737DF">
            <w:pPr>
              <w:rPr>
                <w:rFonts w:cs="Arial"/>
                <w:szCs w:val="24"/>
                <w:lang w:eastAsia="zh-CN"/>
              </w:rPr>
            </w:pPr>
            <w:r w:rsidRPr="0038625C">
              <w:rPr>
                <w:rFonts w:cs="Arial"/>
                <w:szCs w:val="24"/>
                <w:lang w:eastAsia="zh-CN"/>
              </w:rPr>
              <w:t>lt.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18D5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eastAsia="zh-CN"/>
              </w:rPr>
            </w:pPr>
            <w:r w:rsidRPr="0038625C">
              <w:rPr>
                <w:rFonts w:cs="Arial"/>
                <w:szCs w:val="24"/>
                <w:lang w:eastAsia="zh-C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9D5D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D2FF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7526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171.36</w:t>
            </w:r>
          </w:p>
        </w:tc>
      </w:tr>
      <w:tr w:rsidR="0038625C" w:rsidRPr="0038625C" w14:paraId="50BC4B7E" w14:textId="77777777" w:rsidTr="00B8543C">
        <w:trPr>
          <w:trHeight w:val="371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FE9BE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20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6D82C" w14:textId="77777777" w:rsidR="00895B22" w:rsidRPr="00ED667D" w:rsidRDefault="00895B22" w:rsidP="00ED667D">
            <w:pPr>
              <w:rPr>
                <w:rFonts w:cs="Arial"/>
                <w:szCs w:val="24"/>
                <w:lang w:eastAsia="zh-CN"/>
              </w:rPr>
            </w:pPr>
            <w:proofErr w:type="spellStart"/>
            <w:r w:rsidRPr="0038625C">
              <w:rPr>
                <w:rFonts w:cs="Arial"/>
                <w:szCs w:val="24"/>
                <w:lang w:eastAsia="zh-CN"/>
              </w:rPr>
              <w:t>Saci</w:t>
            </w:r>
            <w:proofErr w:type="spellEnd"/>
            <w:r w:rsidRPr="0038625C">
              <w:rPr>
                <w:rFonts w:cs="Arial"/>
                <w:szCs w:val="24"/>
                <w:lang w:eastAsia="zh-CN"/>
              </w:rPr>
              <w:t xml:space="preserve"> </w:t>
            </w:r>
            <w:proofErr w:type="spellStart"/>
            <w:r w:rsidRPr="0038625C">
              <w:rPr>
                <w:rFonts w:cs="Arial"/>
                <w:szCs w:val="24"/>
                <w:lang w:eastAsia="zh-CN"/>
              </w:rPr>
              <w:t>menajeri</w:t>
            </w:r>
            <w:proofErr w:type="spellEnd"/>
            <w:r w:rsidRPr="0038625C">
              <w:rPr>
                <w:rFonts w:cs="Arial"/>
                <w:szCs w:val="24"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C1A9" w14:textId="77777777" w:rsidR="00895B22" w:rsidRPr="0038625C" w:rsidRDefault="00895B22" w:rsidP="00C737DF">
            <w:pPr>
              <w:rPr>
                <w:rFonts w:cs="Arial"/>
                <w:szCs w:val="24"/>
                <w:lang w:eastAsia="zh-CN"/>
              </w:rPr>
            </w:pPr>
            <w:proofErr w:type="spellStart"/>
            <w:r w:rsidRPr="0038625C">
              <w:rPr>
                <w:rFonts w:cs="Arial"/>
                <w:szCs w:val="24"/>
                <w:lang w:eastAsia="zh-CN"/>
              </w:rPr>
              <w:t>rolă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5AA4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eastAsia="zh-CN"/>
              </w:rPr>
            </w:pPr>
            <w:r w:rsidRPr="0038625C">
              <w:rPr>
                <w:rFonts w:cs="Arial"/>
                <w:szCs w:val="24"/>
                <w:lang w:eastAsia="zh-CN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3526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B80A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840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2B2E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999.60</w:t>
            </w:r>
          </w:p>
        </w:tc>
      </w:tr>
      <w:tr w:rsidR="0038625C" w:rsidRPr="0038625C" w14:paraId="43873BF3" w14:textId="77777777" w:rsidTr="00B8543C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8FB0F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21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469EF" w14:textId="77777777" w:rsidR="00895B22" w:rsidRPr="0038625C" w:rsidRDefault="00ED667D" w:rsidP="00C737DF">
            <w:pPr>
              <w:rPr>
                <w:rFonts w:cs="Arial"/>
                <w:szCs w:val="24"/>
                <w:lang w:val="ro-RO" w:eastAsia="ro-RO"/>
              </w:rPr>
            </w:pPr>
            <w:proofErr w:type="spellStart"/>
            <w:r>
              <w:rPr>
                <w:rFonts w:cs="Arial"/>
                <w:szCs w:val="24"/>
                <w:lang w:eastAsia="zh-CN"/>
              </w:rPr>
              <w:t>B</w:t>
            </w:r>
            <w:r w:rsidR="00895B22" w:rsidRPr="0038625C">
              <w:rPr>
                <w:rFonts w:cs="Arial"/>
                <w:szCs w:val="24"/>
                <w:lang w:eastAsia="zh-CN"/>
              </w:rPr>
              <w:t>urete</w:t>
            </w:r>
            <w:proofErr w:type="spellEnd"/>
            <w:r w:rsidR="00895B22" w:rsidRPr="0038625C">
              <w:rPr>
                <w:rFonts w:cs="Arial"/>
                <w:szCs w:val="24"/>
                <w:lang w:eastAsia="zh-CN"/>
              </w:rPr>
              <w:t xml:space="preserve"> pt. </w:t>
            </w:r>
            <w:proofErr w:type="spellStart"/>
            <w:r w:rsidR="00895B22" w:rsidRPr="0038625C">
              <w:rPr>
                <w:rFonts w:cs="Arial"/>
                <w:szCs w:val="24"/>
                <w:lang w:eastAsia="zh-CN"/>
              </w:rPr>
              <w:t>sp</w:t>
            </w:r>
            <w:r w:rsidR="00895B22" w:rsidRPr="0038625C">
              <w:rPr>
                <w:rFonts w:cs="Arial"/>
                <w:szCs w:val="24"/>
                <w:lang w:val="ro-RO" w:eastAsia="zh-CN"/>
              </w:rPr>
              <w:t>ălat</w:t>
            </w:r>
            <w:proofErr w:type="spellEnd"/>
            <w:r w:rsidR="00895B22" w:rsidRPr="0038625C">
              <w:rPr>
                <w:rFonts w:cs="Arial"/>
                <w:szCs w:val="24"/>
                <w:lang w:val="ro-RO" w:eastAsia="zh-CN"/>
              </w:rPr>
              <w:t xml:space="preserve"> vase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B67D" w14:textId="77777777" w:rsidR="00895B22" w:rsidRPr="0038625C" w:rsidRDefault="00895B22" w:rsidP="00C737DF">
            <w:pPr>
              <w:rPr>
                <w:rFonts w:cs="Arial"/>
                <w:szCs w:val="24"/>
                <w:lang w:eastAsia="zh-CN"/>
              </w:rPr>
            </w:pPr>
            <w:proofErr w:type="spellStart"/>
            <w:r w:rsidRPr="0038625C">
              <w:rPr>
                <w:rFonts w:cs="Arial"/>
                <w:szCs w:val="24"/>
                <w:lang w:eastAsia="zh-CN"/>
              </w:rPr>
              <w:t>buc</w:t>
            </w:r>
            <w:proofErr w:type="spellEnd"/>
            <w:r w:rsidRPr="0038625C">
              <w:rPr>
                <w:rFonts w:cs="Arial"/>
                <w:szCs w:val="24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A9E2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eastAsia="zh-CN"/>
              </w:rPr>
            </w:pPr>
            <w:r w:rsidRPr="0038625C">
              <w:rPr>
                <w:rFonts w:cs="Arial"/>
                <w:szCs w:val="24"/>
                <w:lang w:eastAsia="zh-CN"/>
              </w:rPr>
              <w:t>48</w:t>
            </w:r>
          </w:p>
          <w:p w14:paraId="2B032017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D5CB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9281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336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3CD3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399.84</w:t>
            </w:r>
          </w:p>
        </w:tc>
      </w:tr>
      <w:tr w:rsidR="0038625C" w:rsidRPr="0038625C" w14:paraId="5DDE8800" w14:textId="77777777" w:rsidTr="00B8543C">
        <w:trPr>
          <w:trHeight w:val="371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3B630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22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13245" w14:textId="77777777" w:rsidR="00895B22" w:rsidRPr="0038625C" w:rsidRDefault="00895B22" w:rsidP="00C737DF">
            <w:pPr>
              <w:rPr>
                <w:rFonts w:cs="Arial"/>
                <w:szCs w:val="24"/>
                <w:lang w:eastAsia="zh-CN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Lavete umede</w:t>
            </w:r>
            <w:r w:rsidRPr="0038625C">
              <w:rPr>
                <w:rFonts w:cs="Arial"/>
                <w:szCs w:val="24"/>
                <w:lang w:eastAsia="zh-CN"/>
              </w:rPr>
              <w:t xml:space="preserve"> </w:t>
            </w:r>
          </w:p>
          <w:p w14:paraId="39324AF2" w14:textId="77777777" w:rsidR="00895B22" w:rsidRPr="0038625C" w:rsidRDefault="00895B22" w:rsidP="00C737DF">
            <w:pPr>
              <w:ind w:left="720"/>
              <w:rPr>
                <w:rFonts w:cs="Arial"/>
                <w:szCs w:val="24"/>
                <w:lang w:val="ro-RO" w:eastAsia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0380" w14:textId="77777777" w:rsidR="00895B22" w:rsidRPr="0038625C" w:rsidRDefault="00895B22" w:rsidP="00C737DF">
            <w:pPr>
              <w:rPr>
                <w:rFonts w:cs="Arial"/>
                <w:szCs w:val="24"/>
                <w:lang w:eastAsia="zh-CN"/>
              </w:rPr>
            </w:pPr>
            <w:proofErr w:type="spellStart"/>
            <w:r w:rsidRPr="0038625C">
              <w:rPr>
                <w:rFonts w:cs="Arial"/>
                <w:szCs w:val="24"/>
                <w:lang w:eastAsia="zh-CN"/>
              </w:rPr>
              <w:t>buc</w:t>
            </w:r>
            <w:proofErr w:type="spellEnd"/>
            <w:r w:rsidRPr="0038625C">
              <w:rPr>
                <w:rFonts w:cs="Arial"/>
                <w:szCs w:val="24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1A53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eastAsia="zh-CN"/>
              </w:rPr>
            </w:pPr>
            <w:r w:rsidRPr="0038625C">
              <w:rPr>
                <w:rFonts w:cs="Arial"/>
                <w:szCs w:val="24"/>
                <w:lang w:eastAsia="zh-C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86F1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AC83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2B7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214.20</w:t>
            </w:r>
          </w:p>
        </w:tc>
      </w:tr>
      <w:tr w:rsidR="0038625C" w:rsidRPr="0038625C" w14:paraId="4B03146F" w14:textId="77777777" w:rsidTr="00B8543C">
        <w:trPr>
          <w:trHeight w:val="371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459D1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lastRenderedPageBreak/>
              <w:t>23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67D64" w14:textId="77777777" w:rsidR="00895B22" w:rsidRPr="0038625C" w:rsidRDefault="00895B22" w:rsidP="00ED667D">
            <w:pPr>
              <w:rPr>
                <w:rFonts w:cs="Arial"/>
                <w:szCs w:val="24"/>
                <w:lang w:val="ro-RO" w:eastAsia="zh-CN"/>
              </w:rPr>
            </w:pPr>
            <w:proofErr w:type="spellStart"/>
            <w:r w:rsidRPr="0038625C">
              <w:rPr>
                <w:rFonts w:cs="Arial"/>
                <w:szCs w:val="24"/>
                <w:lang w:eastAsia="zh-CN"/>
              </w:rPr>
              <w:t>Soluţie</w:t>
            </w:r>
            <w:proofErr w:type="spellEnd"/>
            <w:r w:rsidRPr="0038625C">
              <w:rPr>
                <w:rFonts w:cs="Arial"/>
                <w:szCs w:val="24"/>
                <w:lang w:eastAsia="zh-CN"/>
              </w:rPr>
              <w:t xml:space="preserve"> </w:t>
            </w:r>
            <w:proofErr w:type="spellStart"/>
            <w:r w:rsidRPr="0038625C">
              <w:rPr>
                <w:rFonts w:cs="Arial"/>
                <w:szCs w:val="24"/>
                <w:lang w:eastAsia="zh-CN"/>
              </w:rPr>
              <w:t>pentru</w:t>
            </w:r>
            <w:proofErr w:type="spellEnd"/>
            <w:r w:rsidRPr="0038625C">
              <w:rPr>
                <w:rFonts w:cs="Arial"/>
                <w:szCs w:val="24"/>
                <w:lang w:eastAsia="zh-CN"/>
              </w:rPr>
              <w:t xml:space="preserve"> </w:t>
            </w:r>
            <w:r w:rsidRPr="0038625C">
              <w:rPr>
                <w:rFonts w:cs="Arial"/>
                <w:szCs w:val="24"/>
                <w:lang w:val="ro-RO" w:eastAsia="zh-CN"/>
              </w:rPr>
              <w:t>curăţat aragaz și microunde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56B1" w14:textId="77777777" w:rsidR="00895B22" w:rsidRPr="0038625C" w:rsidRDefault="00895B22" w:rsidP="00C737DF">
            <w:pPr>
              <w:rPr>
                <w:rFonts w:cs="Arial"/>
                <w:szCs w:val="24"/>
                <w:lang w:eastAsia="zh-CN"/>
              </w:rPr>
            </w:pPr>
            <w:r w:rsidRPr="0038625C">
              <w:rPr>
                <w:rFonts w:cs="Arial"/>
                <w:bCs/>
                <w:szCs w:val="24"/>
                <w:lang w:eastAsia="zh-CN"/>
              </w:rPr>
              <w:t>lt.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BDAF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eastAsia="zh-CN"/>
              </w:rPr>
            </w:pPr>
            <w:r w:rsidRPr="0038625C">
              <w:rPr>
                <w:rFonts w:cs="Arial"/>
                <w:szCs w:val="24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C64E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6F1C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57AA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214.20</w:t>
            </w:r>
          </w:p>
        </w:tc>
      </w:tr>
      <w:tr w:rsidR="0038625C" w:rsidRPr="0038625C" w14:paraId="27936233" w14:textId="77777777" w:rsidTr="00B8543C">
        <w:trPr>
          <w:trHeight w:val="371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3D3F2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24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6BAC9" w14:textId="77777777" w:rsidR="00895B22" w:rsidRPr="0038625C" w:rsidRDefault="00895B22" w:rsidP="00C737DF">
            <w:pPr>
              <w:rPr>
                <w:rFonts w:cs="Arial"/>
                <w:szCs w:val="24"/>
                <w:lang w:val="ro-RO" w:eastAsia="ro-RO"/>
              </w:rPr>
            </w:pPr>
            <w:proofErr w:type="spellStart"/>
            <w:r w:rsidRPr="0038625C">
              <w:rPr>
                <w:rFonts w:cs="Arial"/>
                <w:szCs w:val="24"/>
                <w:lang w:eastAsia="zh-CN"/>
              </w:rPr>
              <w:t>Burete</w:t>
            </w:r>
            <w:proofErr w:type="spellEnd"/>
            <w:r w:rsidRPr="0038625C">
              <w:rPr>
                <w:rFonts w:cs="Arial"/>
                <w:szCs w:val="24"/>
                <w:lang w:eastAsia="zh-CN"/>
              </w:rPr>
              <w:t xml:space="preserve"> </w:t>
            </w:r>
            <w:proofErr w:type="spellStart"/>
            <w:r w:rsidRPr="0038625C">
              <w:rPr>
                <w:rFonts w:cs="Arial"/>
                <w:szCs w:val="24"/>
                <w:lang w:eastAsia="zh-CN"/>
              </w:rPr>
              <w:t>abraziv</w:t>
            </w:r>
            <w:proofErr w:type="spellEnd"/>
            <w:r w:rsidRPr="0038625C">
              <w:rPr>
                <w:rFonts w:cs="Arial"/>
                <w:szCs w:val="24"/>
                <w:lang w:eastAsia="zh-CN"/>
              </w:rPr>
              <w:t xml:space="preserve"> din </w:t>
            </w:r>
            <w:proofErr w:type="spellStart"/>
            <w:r w:rsidRPr="0038625C">
              <w:rPr>
                <w:rFonts w:cs="Arial"/>
                <w:szCs w:val="24"/>
                <w:lang w:eastAsia="zh-CN"/>
              </w:rPr>
              <w:t>sârmă</w:t>
            </w:r>
            <w:proofErr w:type="spellEnd"/>
            <w:r w:rsidRPr="0038625C">
              <w:rPr>
                <w:rFonts w:cs="Arial"/>
                <w:szCs w:val="24"/>
                <w:lang w:eastAsia="zh-CN"/>
              </w:rPr>
              <w:t xml:space="preserve"> pt. </w:t>
            </w:r>
            <w:proofErr w:type="spellStart"/>
            <w:r w:rsidRPr="0038625C">
              <w:rPr>
                <w:rFonts w:cs="Arial"/>
                <w:szCs w:val="24"/>
                <w:lang w:eastAsia="zh-CN"/>
              </w:rPr>
              <w:t>bucătărie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A2FC" w14:textId="77777777" w:rsidR="00895B22" w:rsidRPr="0038625C" w:rsidRDefault="00895B22" w:rsidP="00C737DF">
            <w:pPr>
              <w:rPr>
                <w:rFonts w:cs="Arial"/>
                <w:bCs/>
                <w:szCs w:val="24"/>
                <w:lang w:eastAsia="zh-CN"/>
              </w:rPr>
            </w:pPr>
            <w:proofErr w:type="spellStart"/>
            <w:r w:rsidRPr="0038625C">
              <w:rPr>
                <w:rFonts w:cs="Arial"/>
                <w:bCs/>
                <w:szCs w:val="24"/>
                <w:lang w:eastAsia="zh-CN"/>
              </w:rPr>
              <w:t>buc</w:t>
            </w:r>
            <w:proofErr w:type="spellEnd"/>
            <w:r w:rsidRPr="0038625C">
              <w:rPr>
                <w:rFonts w:cs="Arial"/>
                <w:bCs/>
                <w:szCs w:val="24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8207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eastAsia="zh-CN"/>
              </w:rPr>
            </w:pPr>
            <w:r w:rsidRPr="0038625C">
              <w:rPr>
                <w:rFonts w:cs="Arial"/>
                <w:szCs w:val="24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1059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FCF2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CF38" w14:textId="77777777" w:rsidR="00895B22" w:rsidRPr="0038625C" w:rsidRDefault="00895B22" w:rsidP="00C737DF">
            <w:pPr>
              <w:ind w:right="158"/>
              <w:jc w:val="right"/>
              <w:rPr>
                <w:rFonts w:cs="Arial"/>
                <w:szCs w:val="24"/>
                <w:lang w:val="ro-RO" w:eastAsia="ro-RO"/>
              </w:rPr>
            </w:pPr>
            <w:r w:rsidRPr="0038625C">
              <w:rPr>
                <w:rFonts w:cs="Arial"/>
                <w:szCs w:val="24"/>
                <w:lang w:val="ro-RO" w:eastAsia="ro-RO"/>
              </w:rPr>
              <w:t>85.68</w:t>
            </w:r>
          </w:p>
        </w:tc>
      </w:tr>
      <w:tr w:rsidR="0038625C" w:rsidRPr="0038625C" w14:paraId="1507FC3B" w14:textId="77777777" w:rsidTr="00B8543C">
        <w:trPr>
          <w:trHeight w:val="371"/>
          <w:jc w:val="center"/>
        </w:trPr>
        <w:tc>
          <w:tcPr>
            <w:tcW w:w="63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039C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eastAsia="zh-CN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Total Lot 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63A4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b/>
                <w:szCs w:val="24"/>
                <w:lang w:val="ro-RO" w:eastAsia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0F7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b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3084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5D45" w14:textId="77777777" w:rsidR="00895B22" w:rsidRPr="0038625C" w:rsidDel="00C66179" w:rsidRDefault="00895B22" w:rsidP="00C737DF">
            <w:pPr>
              <w:ind w:right="158"/>
              <w:jc w:val="right"/>
              <w:rPr>
                <w:rFonts w:cs="Arial"/>
                <w:b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3.669,96</w:t>
            </w:r>
          </w:p>
        </w:tc>
      </w:tr>
      <w:tr w:rsidR="0038625C" w:rsidRPr="0038625C" w14:paraId="4FD28310" w14:textId="77777777" w:rsidTr="00B8543C">
        <w:trPr>
          <w:trHeight w:val="3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6426F1" w14:textId="77777777" w:rsidR="00895B22" w:rsidRPr="0038625C" w:rsidRDefault="00895B22" w:rsidP="00C737DF">
            <w:pPr>
              <w:jc w:val="center"/>
              <w:rPr>
                <w:rFonts w:cs="Arial"/>
                <w:szCs w:val="24"/>
                <w:lang w:val="ro-RO" w:eastAsia="ro-RO"/>
              </w:rPr>
            </w:pPr>
          </w:p>
        </w:tc>
        <w:tc>
          <w:tcPr>
            <w:tcW w:w="55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DEA5" w14:textId="77777777" w:rsidR="00895B22" w:rsidRPr="0038625C" w:rsidRDefault="00895B22" w:rsidP="00C737DF">
            <w:pPr>
              <w:jc w:val="center"/>
              <w:rPr>
                <w:rFonts w:cs="Arial"/>
                <w:b/>
                <w:szCs w:val="24"/>
                <w:lang w:eastAsia="zh-CN"/>
              </w:rPr>
            </w:pPr>
            <w:r w:rsidRPr="0038625C">
              <w:rPr>
                <w:rFonts w:cs="Arial"/>
                <w:b/>
                <w:szCs w:val="24"/>
                <w:lang w:eastAsia="zh-CN"/>
              </w:rPr>
              <w:t xml:space="preserve">Total </w:t>
            </w:r>
            <w:proofErr w:type="spellStart"/>
            <w:r w:rsidRPr="0038625C">
              <w:rPr>
                <w:rFonts w:cs="Arial"/>
                <w:b/>
                <w:szCs w:val="24"/>
                <w:lang w:eastAsia="zh-CN"/>
              </w:rPr>
              <w:t>fără</w:t>
            </w:r>
            <w:proofErr w:type="spellEnd"/>
            <w:r w:rsidRPr="0038625C">
              <w:rPr>
                <w:rFonts w:cs="Arial"/>
                <w:b/>
                <w:szCs w:val="24"/>
                <w:lang w:eastAsia="zh-CN"/>
              </w:rPr>
              <w:t xml:space="preserve"> TVA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36B" w14:textId="77777777" w:rsidR="00895B22" w:rsidRPr="0038625C" w:rsidRDefault="00895B22" w:rsidP="00C737DF">
            <w:pPr>
              <w:ind w:right="158"/>
              <w:jc w:val="center"/>
              <w:rPr>
                <w:rFonts w:cs="Arial"/>
                <w:b/>
                <w:szCs w:val="24"/>
                <w:lang w:val="ro-RO" w:eastAsia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CAE3" w14:textId="5C69D2E1" w:rsidR="00C7485E" w:rsidRPr="0038625C" w:rsidRDefault="00895B22" w:rsidP="00C737DF">
            <w:pPr>
              <w:ind w:right="158"/>
              <w:jc w:val="center"/>
              <w:rPr>
                <w:rFonts w:cs="Arial"/>
                <w:b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 xml:space="preserve"> 85.138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360E" w14:textId="44AD4C2B" w:rsidR="00C7485E" w:rsidRPr="0038625C" w:rsidDel="00C66179" w:rsidRDefault="00895B22" w:rsidP="00C737DF">
            <w:pPr>
              <w:ind w:right="158"/>
              <w:jc w:val="right"/>
              <w:rPr>
                <w:rFonts w:cs="Arial"/>
                <w:b/>
                <w:szCs w:val="24"/>
                <w:lang w:val="ro-RO" w:eastAsia="ro-RO"/>
              </w:rPr>
            </w:pPr>
            <w:r w:rsidRPr="0038625C">
              <w:rPr>
                <w:rFonts w:cs="Arial"/>
                <w:b/>
                <w:szCs w:val="24"/>
                <w:lang w:val="ro-RO" w:eastAsia="ro-RO"/>
              </w:rPr>
              <w:t>93.400,82</w:t>
            </w:r>
          </w:p>
        </w:tc>
      </w:tr>
    </w:tbl>
    <w:p w14:paraId="59FADDB2" w14:textId="77777777" w:rsidR="00541479" w:rsidRDefault="00541479" w:rsidP="00895B22">
      <w:pPr>
        <w:ind w:firstLine="357"/>
        <w:rPr>
          <w:szCs w:val="24"/>
          <w:lang w:val="fr-FR"/>
        </w:rPr>
      </w:pPr>
      <w:r>
        <w:rPr>
          <w:szCs w:val="24"/>
          <w:lang w:val="fr-FR"/>
        </w:rPr>
        <w:t xml:space="preserve">*cota TVA de 19%. </w:t>
      </w:r>
      <w:proofErr w:type="spellStart"/>
      <w:r>
        <w:rPr>
          <w:szCs w:val="24"/>
          <w:lang w:val="fr-FR"/>
        </w:rPr>
        <w:t>Pentru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celelalte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produse</w:t>
      </w:r>
      <w:proofErr w:type="spellEnd"/>
      <w:r>
        <w:rPr>
          <w:szCs w:val="24"/>
          <w:lang w:val="fr-FR"/>
        </w:rPr>
        <w:t xml:space="preserve">, cota de TVA </w:t>
      </w:r>
      <w:proofErr w:type="spellStart"/>
      <w:r>
        <w:rPr>
          <w:szCs w:val="24"/>
          <w:lang w:val="fr-FR"/>
        </w:rPr>
        <w:t>aplicabilă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este</w:t>
      </w:r>
      <w:proofErr w:type="spellEnd"/>
      <w:r>
        <w:rPr>
          <w:szCs w:val="24"/>
          <w:lang w:val="fr-FR"/>
        </w:rPr>
        <w:t xml:space="preserve"> de 9%</w:t>
      </w:r>
    </w:p>
    <w:p w14:paraId="0817CA30" w14:textId="14ACA918" w:rsidR="00895B22" w:rsidRPr="0038625C" w:rsidRDefault="00895B22" w:rsidP="00895B22">
      <w:pPr>
        <w:ind w:firstLine="357"/>
        <w:rPr>
          <w:szCs w:val="24"/>
          <w:lang w:val="fr-FR"/>
        </w:rPr>
      </w:pPr>
      <w:proofErr w:type="spellStart"/>
      <w:r w:rsidRPr="0038625C">
        <w:rPr>
          <w:szCs w:val="24"/>
          <w:lang w:val="fr-FR"/>
        </w:rPr>
        <w:t>În</w:t>
      </w:r>
      <w:proofErr w:type="spellEnd"/>
      <w:r w:rsidRPr="0038625C">
        <w:rPr>
          <w:szCs w:val="24"/>
          <w:lang w:val="fr-FR"/>
        </w:rPr>
        <w:t xml:space="preserve"> </w:t>
      </w:r>
      <w:proofErr w:type="spellStart"/>
      <w:r w:rsidRPr="0038625C">
        <w:rPr>
          <w:szCs w:val="24"/>
          <w:lang w:val="fr-FR"/>
        </w:rPr>
        <w:t>acest</w:t>
      </w:r>
      <w:proofErr w:type="spellEnd"/>
      <w:r w:rsidRPr="0038625C">
        <w:rPr>
          <w:szCs w:val="24"/>
          <w:lang w:val="fr-FR"/>
        </w:rPr>
        <w:t xml:space="preserve"> </w:t>
      </w:r>
      <w:proofErr w:type="spellStart"/>
      <w:r w:rsidRPr="0038625C">
        <w:rPr>
          <w:szCs w:val="24"/>
          <w:lang w:val="fr-FR"/>
        </w:rPr>
        <w:t>context</w:t>
      </w:r>
      <w:proofErr w:type="spellEnd"/>
      <w:r w:rsidRPr="0038625C">
        <w:rPr>
          <w:szCs w:val="24"/>
          <w:lang w:val="fr-FR"/>
        </w:rPr>
        <w:t xml:space="preserve">, </w:t>
      </w:r>
      <w:proofErr w:type="spellStart"/>
      <w:r w:rsidRPr="0038625C">
        <w:rPr>
          <w:szCs w:val="24"/>
          <w:lang w:val="fr-FR"/>
        </w:rPr>
        <w:t>vă</w:t>
      </w:r>
      <w:proofErr w:type="spellEnd"/>
      <w:r w:rsidRPr="0038625C">
        <w:rPr>
          <w:szCs w:val="24"/>
          <w:lang w:val="fr-FR"/>
        </w:rPr>
        <w:t xml:space="preserve"> </w:t>
      </w:r>
      <w:proofErr w:type="spellStart"/>
      <w:r w:rsidRPr="0038625C">
        <w:rPr>
          <w:szCs w:val="24"/>
          <w:lang w:val="fr-FR"/>
        </w:rPr>
        <w:t>rugăm</w:t>
      </w:r>
      <w:proofErr w:type="spellEnd"/>
      <w:r w:rsidRPr="0038625C">
        <w:rPr>
          <w:szCs w:val="24"/>
          <w:lang w:val="fr-FR"/>
        </w:rPr>
        <w:t xml:space="preserve"> </w:t>
      </w:r>
      <w:proofErr w:type="spellStart"/>
      <w:r w:rsidRPr="0038625C">
        <w:rPr>
          <w:szCs w:val="24"/>
          <w:lang w:val="fr-FR"/>
        </w:rPr>
        <w:t>să</w:t>
      </w:r>
      <w:proofErr w:type="spellEnd"/>
      <w:r w:rsidRPr="0038625C">
        <w:rPr>
          <w:szCs w:val="24"/>
          <w:lang w:val="fr-FR"/>
        </w:rPr>
        <w:t xml:space="preserve"> </w:t>
      </w:r>
      <w:proofErr w:type="spellStart"/>
      <w:r w:rsidRPr="0038625C">
        <w:rPr>
          <w:szCs w:val="24"/>
          <w:lang w:val="fr-FR"/>
        </w:rPr>
        <w:t>aveți</w:t>
      </w:r>
      <w:proofErr w:type="spellEnd"/>
      <w:r w:rsidRPr="0038625C">
        <w:rPr>
          <w:szCs w:val="24"/>
          <w:lang w:val="fr-FR"/>
        </w:rPr>
        <w:t xml:space="preserve"> </w:t>
      </w:r>
      <w:proofErr w:type="spellStart"/>
      <w:r w:rsidRPr="0038625C">
        <w:rPr>
          <w:szCs w:val="24"/>
          <w:lang w:val="fr-FR"/>
        </w:rPr>
        <w:t>amabilitatea</w:t>
      </w:r>
      <w:proofErr w:type="spellEnd"/>
      <w:r w:rsidRPr="0038625C">
        <w:rPr>
          <w:szCs w:val="24"/>
          <w:lang w:val="fr-FR"/>
        </w:rPr>
        <w:t xml:space="preserve"> </w:t>
      </w:r>
      <w:proofErr w:type="gramStart"/>
      <w:r w:rsidRPr="0038625C">
        <w:rPr>
          <w:szCs w:val="24"/>
          <w:lang w:val="fr-FR"/>
        </w:rPr>
        <w:t>de a</w:t>
      </w:r>
      <w:proofErr w:type="gramEnd"/>
      <w:r w:rsidRPr="0038625C">
        <w:rPr>
          <w:szCs w:val="24"/>
          <w:lang w:val="fr-FR"/>
        </w:rPr>
        <w:t xml:space="preserve"> ne </w:t>
      </w:r>
      <w:proofErr w:type="spellStart"/>
      <w:r w:rsidRPr="0038625C">
        <w:rPr>
          <w:szCs w:val="24"/>
          <w:lang w:val="fr-FR"/>
        </w:rPr>
        <w:t>transmite</w:t>
      </w:r>
      <w:proofErr w:type="spellEnd"/>
      <w:r w:rsidRPr="0038625C">
        <w:rPr>
          <w:szCs w:val="24"/>
          <w:lang w:val="fr-FR"/>
        </w:rPr>
        <w:t xml:space="preserve"> </w:t>
      </w:r>
      <w:proofErr w:type="spellStart"/>
      <w:r w:rsidRPr="0038625C">
        <w:rPr>
          <w:szCs w:val="24"/>
          <w:lang w:val="fr-FR"/>
        </w:rPr>
        <w:t>oferta</w:t>
      </w:r>
      <w:proofErr w:type="spellEnd"/>
      <w:r w:rsidRPr="0038625C">
        <w:rPr>
          <w:szCs w:val="24"/>
          <w:lang w:val="fr-FR"/>
        </w:rPr>
        <w:t xml:space="preserve"> </w:t>
      </w:r>
      <w:proofErr w:type="spellStart"/>
      <w:r w:rsidRPr="0038625C">
        <w:rPr>
          <w:szCs w:val="24"/>
          <w:lang w:val="fr-FR"/>
        </w:rPr>
        <w:t>dvs</w:t>
      </w:r>
      <w:proofErr w:type="spellEnd"/>
      <w:r w:rsidRPr="0038625C">
        <w:rPr>
          <w:szCs w:val="24"/>
          <w:lang w:val="fr-FR"/>
        </w:rPr>
        <w:t xml:space="preserve">. </w:t>
      </w:r>
      <w:proofErr w:type="spellStart"/>
      <w:proofErr w:type="gramStart"/>
      <w:r w:rsidRPr="0038625C">
        <w:rPr>
          <w:szCs w:val="24"/>
          <w:lang w:val="fr-FR"/>
        </w:rPr>
        <w:t>pe</w:t>
      </w:r>
      <w:proofErr w:type="spellEnd"/>
      <w:proofErr w:type="gramEnd"/>
      <w:r w:rsidRPr="0038625C">
        <w:rPr>
          <w:szCs w:val="24"/>
          <w:lang w:val="fr-FR"/>
        </w:rPr>
        <w:t xml:space="preserve"> </w:t>
      </w:r>
      <w:r w:rsidRPr="0038625C">
        <w:rPr>
          <w:rFonts w:cs="Arial"/>
          <w:szCs w:val="24"/>
          <w:lang w:val="fr-FR"/>
        </w:rPr>
        <w:t xml:space="preserve">email la </w:t>
      </w:r>
      <w:r w:rsidRPr="0038625C">
        <w:rPr>
          <w:rFonts w:cs="Arial"/>
          <w:b/>
          <w:szCs w:val="24"/>
          <w:lang w:val="fr-FR"/>
        </w:rPr>
        <w:t>monica.lazar@mfinante.gov.ro</w:t>
      </w:r>
      <w:r w:rsidRPr="0038625C">
        <w:rPr>
          <w:rFonts w:cs="Arial"/>
          <w:szCs w:val="24"/>
          <w:lang w:val="fr-FR"/>
        </w:rPr>
        <w:t xml:space="preserve"> </w:t>
      </w:r>
      <w:proofErr w:type="spellStart"/>
      <w:r w:rsidRPr="0038625C">
        <w:rPr>
          <w:rFonts w:cs="Arial"/>
          <w:szCs w:val="24"/>
          <w:lang w:val="fr-FR"/>
        </w:rPr>
        <w:t>până</w:t>
      </w:r>
      <w:proofErr w:type="spellEnd"/>
      <w:r w:rsidRPr="0038625C">
        <w:rPr>
          <w:rFonts w:cs="Arial"/>
          <w:szCs w:val="24"/>
          <w:lang w:val="fr-FR"/>
        </w:rPr>
        <w:t xml:space="preserve"> la </w:t>
      </w:r>
      <w:proofErr w:type="spellStart"/>
      <w:r w:rsidRPr="0038625C">
        <w:rPr>
          <w:rFonts w:cs="Arial"/>
          <w:b/>
          <w:szCs w:val="24"/>
          <w:u w:val="single"/>
          <w:lang w:val="fr-FR"/>
        </w:rPr>
        <w:t>termenul</w:t>
      </w:r>
      <w:proofErr w:type="spellEnd"/>
      <w:r w:rsidRPr="0038625C">
        <w:rPr>
          <w:rFonts w:cs="Arial"/>
          <w:b/>
          <w:szCs w:val="24"/>
          <w:u w:val="single"/>
          <w:lang w:val="fr-FR"/>
        </w:rPr>
        <w:t xml:space="preserve"> </w:t>
      </w:r>
      <w:proofErr w:type="spellStart"/>
      <w:r w:rsidRPr="0038625C">
        <w:rPr>
          <w:rFonts w:cs="Arial"/>
          <w:b/>
          <w:szCs w:val="24"/>
          <w:u w:val="single"/>
          <w:lang w:val="fr-FR"/>
        </w:rPr>
        <w:t>limită</w:t>
      </w:r>
      <w:proofErr w:type="spellEnd"/>
      <w:r w:rsidRPr="0038625C">
        <w:rPr>
          <w:rFonts w:cs="Arial"/>
          <w:b/>
          <w:szCs w:val="24"/>
          <w:u w:val="single"/>
          <w:lang w:val="fr-FR"/>
        </w:rPr>
        <w:t xml:space="preserve"> de </w:t>
      </w:r>
      <w:proofErr w:type="spellStart"/>
      <w:r w:rsidRPr="0038625C">
        <w:rPr>
          <w:rFonts w:cs="Arial"/>
          <w:b/>
          <w:szCs w:val="24"/>
          <w:u w:val="single"/>
          <w:lang w:val="fr-FR"/>
        </w:rPr>
        <w:t>depunere</w:t>
      </w:r>
      <w:proofErr w:type="spellEnd"/>
      <w:r w:rsidRPr="0038625C">
        <w:rPr>
          <w:rFonts w:cs="Arial"/>
          <w:b/>
          <w:szCs w:val="24"/>
          <w:u w:val="single"/>
          <w:lang w:val="fr-FR"/>
        </w:rPr>
        <w:t xml:space="preserve">, </w:t>
      </w:r>
      <w:proofErr w:type="spellStart"/>
      <w:r w:rsidRPr="0038625C">
        <w:rPr>
          <w:rFonts w:cs="Arial"/>
          <w:b/>
          <w:szCs w:val="24"/>
          <w:u w:val="single"/>
          <w:lang w:val="fr-FR"/>
        </w:rPr>
        <w:t>respectiv</w:t>
      </w:r>
      <w:proofErr w:type="spellEnd"/>
      <w:r w:rsidRPr="0038625C">
        <w:rPr>
          <w:rFonts w:cs="Arial"/>
          <w:b/>
          <w:szCs w:val="24"/>
          <w:u w:val="single"/>
          <w:lang w:val="fr-FR"/>
        </w:rPr>
        <w:t xml:space="preserve"> </w:t>
      </w:r>
      <w:r w:rsidR="004C07A0" w:rsidRPr="004C07A0">
        <w:rPr>
          <w:rFonts w:cs="Arial"/>
          <w:b/>
          <w:szCs w:val="24"/>
          <w:u w:val="single"/>
          <w:lang w:val="fr-FR"/>
        </w:rPr>
        <w:t>30/12/</w:t>
      </w:r>
      <w:r w:rsidRPr="004C07A0">
        <w:rPr>
          <w:rFonts w:cs="Arial"/>
          <w:b/>
          <w:szCs w:val="24"/>
          <w:u w:val="single"/>
          <w:lang w:val="fr-FR"/>
        </w:rPr>
        <w:t>2022</w:t>
      </w:r>
      <w:r w:rsidRPr="0038625C">
        <w:rPr>
          <w:szCs w:val="24"/>
          <w:lang w:val="fr-FR"/>
        </w:rPr>
        <w:t xml:space="preserve">. </w:t>
      </w:r>
      <w:proofErr w:type="spellStart"/>
      <w:r w:rsidRPr="0038625C">
        <w:rPr>
          <w:rFonts w:cs="Arial"/>
          <w:szCs w:val="24"/>
          <w:lang w:val="fr-FR" w:eastAsia="ro-RO"/>
        </w:rPr>
        <w:t>Termenul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până</w:t>
      </w:r>
      <w:proofErr w:type="spellEnd"/>
      <w:r w:rsidRPr="0038625C">
        <w:rPr>
          <w:rFonts w:cs="Arial"/>
          <w:szCs w:val="24"/>
          <w:lang w:val="fr-FR" w:eastAsia="ro-RO"/>
        </w:rPr>
        <w:t xml:space="preserve"> la care </w:t>
      </w:r>
      <w:proofErr w:type="spellStart"/>
      <w:r w:rsidRPr="0038625C">
        <w:rPr>
          <w:rFonts w:cs="Arial"/>
          <w:szCs w:val="24"/>
          <w:lang w:val="fr-FR" w:eastAsia="ro-RO"/>
        </w:rPr>
        <w:t>operatorii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economici</w:t>
      </w:r>
      <w:proofErr w:type="spellEnd"/>
      <w:r w:rsidRPr="0038625C">
        <w:rPr>
          <w:rFonts w:cs="Arial"/>
          <w:szCs w:val="24"/>
          <w:lang w:val="fr-FR" w:eastAsia="ro-RO"/>
        </w:rPr>
        <w:t xml:space="preserve"> pot </w:t>
      </w:r>
      <w:proofErr w:type="spellStart"/>
      <w:r w:rsidRPr="0038625C">
        <w:rPr>
          <w:rFonts w:cs="Arial"/>
          <w:szCs w:val="24"/>
          <w:lang w:val="fr-FR" w:eastAsia="ro-RO"/>
        </w:rPr>
        <w:t>transmite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solicitări</w:t>
      </w:r>
      <w:proofErr w:type="spellEnd"/>
      <w:r w:rsidRPr="0038625C">
        <w:rPr>
          <w:rFonts w:cs="Arial"/>
          <w:szCs w:val="24"/>
          <w:lang w:val="fr-FR" w:eastAsia="ro-RO"/>
        </w:rPr>
        <w:t xml:space="preserve"> de </w:t>
      </w:r>
      <w:proofErr w:type="spellStart"/>
      <w:proofErr w:type="gramStart"/>
      <w:r w:rsidRPr="0038625C">
        <w:rPr>
          <w:rFonts w:cs="Arial"/>
          <w:szCs w:val="24"/>
          <w:lang w:val="fr-FR" w:eastAsia="ro-RO"/>
        </w:rPr>
        <w:t>clarificări</w:t>
      </w:r>
      <w:proofErr w:type="spellEnd"/>
      <w:r w:rsidRPr="0038625C">
        <w:rPr>
          <w:rFonts w:cs="Arial"/>
          <w:szCs w:val="24"/>
          <w:lang w:val="fr-FR" w:eastAsia="ro-RO"/>
        </w:rPr>
        <w:t>:</w:t>
      </w:r>
      <w:proofErr w:type="gramEnd"/>
      <w:r w:rsidRPr="0038625C">
        <w:rPr>
          <w:rFonts w:cs="Arial"/>
          <w:szCs w:val="24"/>
          <w:lang w:val="fr-FR"/>
        </w:rPr>
        <w:t xml:space="preserve"> </w:t>
      </w:r>
      <w:r w:rsidR="00013B6E">
        <w:rPr>
          <w:rFonts w:cs="Arial"/>
          <w:b/>
          <w:szCs w:val="24"/>
          <w:lang w:val="fr-FR"/>
        </w:rPr>
        <w:t>1</w:t>
      </w:r>
      <w:r w:rsidRPr="0038625C">
        <w:rPr>
          <w:rFonts w:cs="Arial"/>
          <w:b/>
          <w:szCs w:val="24"/>
          <w:lang w:val="fr-FR"/>
        </w:rPr>
        <w:t xml:space="preserve"> </w:t>
      </w:r>
      <w:proofErr w:type="spellStart"/>
      <w:r w:rsidRPr="0038625C">
        <w:rPr>
          <w:rFonts w:cs="Arial"/>
          <w:b/>
          <w:szCs w:val="24"/>
          <w:lang w:val="fr-FR"/>
        </w:rPr>
        <w:t>zi</w:t>
      </w:r>
      <w:proofErr w:type="spellEnd"/>
      <w:r w:rsidRPr="0038625C">
        <w:rPr>
          <w:rFonts w:cs="Arial"/>
          <w:b/>
          <w:szCs w:val="24"/>
          <w:lang w:val="fr-FR"/>
        </w:rPr>
        <w:t xml:space="preserve"> </w:t>
      </w:r>
      <w:proofErr w:type="spellStart"/>
      <w:r w:rsidRPr="0038625C">
        <w:rPr>
          <w:rFonts w:cs="Arial"/>
          <w:b/>
          <w:szCs w:val="24"/>
          <w:lang w:val="fr-FR"/>
        </w:rPr>
        <w:t>lucrătoare</w:t>
      </w:r>
      <w:proofErr w:type="spellEnd"/>
      <w:r w:rsidRPr="0038625C">
        <w:rPr>
          <w:rFonts w:cs="Arial"/>
          <w:szCs w:val="24"/>
          <w:lang w:val="fr-FR"/>
        </w:rPr>
        <w:t xml:space="preserve"> </w:t>
      </w:r>
      <w:proofErr w:type="spellStart"/>
      <w:r w:rsidRPr="0038625C">
        <w:rPr>
          <w:rFonts w:cs="Arial"/>
          <w:szCs w:val="24"/>
          <w:lang w:val="fr-FR"/>
        </w:rPr>
        <w:t>înainte</w:t>
      </w:r>
      <w:proofErr w:type="spellEnd"/>
      <w:r w:rsidRPr="0038625C">
        <w:rPr>
          <w:rFonts w:cs="Arial"/>
          <w:szCs w:val="24"/>
          <w:lang w:val="fr-FR"/>
        </w:rPr>
        <w:t xml:space="preserve"> de </w:t>
      </w:r>
      <w:proofErr w:type="spellStart"/>
      <w:r w:rsidRPr="0038625C">
        <w:rPr>
          <w:rFonts w:cs="Arial"/>
          <w:szCs w:val="24"/>
          <w:lang w:val="fr-FR"/>
        </w:rPr>
        <w:t>termenul</w:t>
      </w:r>
      <w:proofErr w:type="spellEnd"/>
      <w:r w:rsidRPr="0038625C">
        <w:rPr>
          <w:rFonts w:cs="Arial"/>
          <w:szCs w:val="24"/>
          <w:lang w:val="fr-FR"/>
        </w:rPr>
        <w:t xml:space="preserve"> </w:t>
      </w:r>
      <w:proofErr w:type="spellStart"/>
      <w:r w:rsidRPr="0038625C">
        <w:rPr>
          <w:rFonts w:cs="Arial"/>
          <w:szCs w:val="24"/>
          <w:lang w:val="fr-FR"/>
        </w:rPr>
        <w:t>limită</w:t>
      </w:r>
      <w:proofErr w:type="spellEnd"/>
      <w:r w:rsidRPr="0038625C">
        <w:rPr>
          <w:rFonts w:cs="Arial"/>
          <w:szCs w:val="24"/>
          <w:lang w:val="fr-FR"/>
        </w:rPr>
        <w:t xml:space="preserve"> </w:t>
      </w:r>
      <w:proofErr w:type="spellStart"/>
      <w:r w:rsidRPr="0038625C">
        <w:rPr>
          <w:rFonts w:cs="Arial"/>
          <w:szCs w:val="24"/>
          <w:lang w:val="fr-FR"/>
        </w:rPr>
        <w:t>fixat</w:t>
      </w:r>
      <w:proofErr w:type="spellEnd"/>
      <w:r w:rsidRPr="0038625C">
        <w:rPr>
          <w:rFonts w:cs="Arial"/>
          <w:szCs w:val="24"/>
          <w:lang w:val="fr-FR"/>
        </w:rPr>
        <w:t xml:space="preserve"> </w:t>
      </w:r>
      <w:proofErr w:type="spellStart"/>
      <w:r w:rsidRPr="0038625C">
        <w:rPr>
          <w:rFonts w:cs="Arial"/>
          <w:szCs w:val="24"/>
          <w:lang w:val="fr-FR"/>
        </w:rPr>
        <w:t>pentru</w:t>
      </w:r>
      <w:proofErr w:type="spellEnd"/>
      <w:r w:rsidRPr="0038625C">
        <w:rPr>
          <w:rFonts w:cs="Arial"/>
          <w:szCs w:val="24"/>
          <w:lang w:val="fr-FR"/>
        </w:rPr>
        <w:t xml:space="preserve"> </w:t>
      </w:r>
      <w:proofErr w:type="spellStart"/>
      <w:r w:rsidRPr="0038625C">
        <w:rPr>
          <w:rFonts w:cs="Arial"/>
          <w:szCs w:val="24"/>
          <w:lang w:val="fr-FR"/>
        </w:rPr>
        <w:t>depunerea</w:t>
      </w:r>
      <w:proofErr w:type="spellEnd"/>
      <w:r w:rsidRPr="0038625C">
        <w:rPr>
          <w:rFonts w:cs="Arial"/>
          <w:szCs w:val="24"/>
          <w:lang w:val="fr-FR"/>
        </w:rPr>
        <w:t xml:space="preserve"> a </w:t>
      </w:r>
      <w:proofErr w:type="spellStart"/>
      <w:r w:rsidRPr="0038625C">
        <w:rPr>
          <w:rFonts w:cs="Arial"/>
          <w:szCs w:val="24"/>
          <w:lang w:val="fr-FR"/>
        </w:rPr>
        <w:t>ofertelor</w:t>
      </w:r>
      <w:proofErr w:type="spellEnd"/>
      <w:r w:rsidRPr="0038625C">
        <w:rPr>
          <w:rFonts w:cs="Arial"/>
          <w:szCs w:val="24"/>
          <w:lang w:val="fr-FR"/>
        </w:rPr>
        <w:t>.</w:t>
      </w:r>
    </w:p>
    <w:p w14:paraId="13B442B8" w14:textId="77777777" w:rsidR="00895B22" w:rsidRPr="0038625C" w:rsidRDefault="00895B22" w:rsidP="00013B6E">
      <w:pPr>
        <w:keepNext/>
        <w:spacing w:line="276" w:lineRule="auto"/>
        <w:ind w:firstLine="357"/>
        <w:rPr>
          <w:szCs w:val="24"/>
          <w:lang w:val="fr-FR"/>
        </w:rPr>
      </w:pPr>
      <w:proofErr w:type="spellStart"/>
      <w:r w:rsidRPr="0038625C">
        <w:rPr>
          <w:szCs w:val="24"/>
          <w:lang w:val="fr-FR"/>
        </w:rPr>
        <w:t>Oferta</w:t>
      </w:r>
      <w:proofErr w:type="spellEnd"/>
      <w:r w:rsidRPr="0038625C">
        <w:rPr>
          <w:szCs w:val="24"/>
          <w:lang w:val="fr-FR"/>
        </w:rPr>
        <w:t xml:space="preserve"> </w:t>
      </w:r>
      <w:proofErr w:type="spellStart"/>
      <w:r w:rsidRPr="0038625C">
        <w:rPr>
          <w:szCs w:val="24"/>
          <w:lang w:val="fr-FR"/>
        </w:rPr>
        <w:t>trebuie</w:t>
      </w:r>
      <w:proofErr w:type="spellEnd"/>
      <w:r w:rsidRPr="0038625C">
        <w:rPr>
          <w:szCs w:val="24"/>
          <w:lang w:val="fr-FR"/>
        </w:rPr>
        <w:t xml:space="preserve"> </w:t>
      </w:r>
      <w:proofErr w:type="spellStart"/>
      <w:r w:rsidRPr="0038625C">
        <w:rPr>
          <w:szCs w:val="24"/>
          <w:lang w:val="fr-FR"/>
        </w:rPr>
        <w:t>să</w:t>
      </w:r>
      <w:proofErr w:type="spellEnd"/>
      <w:r w:rsidRPr="0038625C">
        <w:rPr>
          <w:szCs w:val="24"/>
          <w:lang w:val="fr-FR"/>
        </w:rPr>
        <w:t xml:space="preserve"> </w:t>
      </w:r>
      <w:proofErr w:type="spellStart"/>
      <w:r w:rsidRPr="0038625C">
        <w:rPr>
          <w:szCs w:val="24"/>
          <w:lang w:val="fr-FR"/>
        </w:rPr>
        <w:t>conțină</w:t>
      </w:r>
      <w:proofErr w:type="spellEnd"/>
      <w:r w:rsidRPr="0038625C">
        <w:rPr>
          <w:szCs w:val="24"/>
          <w:lang w:val="fr-FR"/>
        </w:rPr>
        <w:t xml:space="preserve"> </w:t>
      </w:r>
      <w:proofErr w:type="spellStart"/>
      <w:r w:rsidRPr="0038625C">
        <w:rPr>
          <w:szCs w:val="24"/>
          <w:lang w:val="fr-FR"/>
        </w:rPr>
        <w:t>cel</w:t>
      </w:r>
      <w:proofErr w:type="spellEnd"/>
      <w:r w:rsidRPr="0038625C">
        <w:rPr>
          <w:szCs w:val="24"/>
          <w:lang w:val="fr-FR"/>
        </w:rPr>
        <w:t xml:space="preserve"> </w:t>
      </w:r>
      <w:proofErr w:type="spellStart"/>
      <w:r w:rsidRPr="0038625C">
        <w:rPr>
          <w:szCs w:val="24"/>
          <w:lang w:val="fr-FR"/>
        </w:rPr>
        <w:t>puțin</w:t>
      </w:r>
      <w:proofErr w:type="spellEnd"/>
      <w:r w:rsidRPr="0038625C">
        <w:rPr>
          <w:szCs w:val="24"/>
          <w:lang w:val="fr-FR"/>
        </w:rPr>
        <w:t xml:space="preserve"> </w:t>
      </w:r>
      <w:proofErr w:type="spellStart"/>
      <w:r w:rsidRPr="0038625C">
        <w:rPr>
          <w:szCs w:val="24"/>
          <w:lang w:val="fr-FR"/>
        </w:rPr>
        <w:t>următoarele</w:t>
      </w:r>
      <w:proofErr w:type="spellEnd"/>
      <w:r w:rsidRPr="0038625C">
        <w:rPr>
          <w:szCs w:val="24"/>
          <w:lang w:val="fr-FR"/>
        </w:rPr>
        <w:t xml:space="preserve"> </w:t>
      </w:r>
      <w:proofErr w:type="spellStart"/>
      <w:proofErr w:type="gramStart"/>
      <w:r w:rsidRPr="0038625C">
        <w:rPr>
          <w:szCs w:val="24"/>
          <w:lang w:val="fr-FR"/>
        </w:rPr>
        <w:t>informații</w:t>
      </w:r>
      <w:proofErr w:type="spellEnd"/>
      <w:r w:rsidRPr="0038625C">
        <w:rPr>
          <w:szCs w:val="24"/>
          <w:lang w:val="fr-FR"/>
        </w:rPr>
        <w:t>:</w:t>
      </w:r>
      <w:proofErr w:type="gramEnd"/>
    </w:p>
    <w:p w14:paraId="057057ED" w14:textId="77777777" w:rsidR="00895B22" w:rsidRPr="0038625C" w:rsidRDefault="00895B22" w:rsidP="00013B6E">
      <w:pPr>
        <w:pStyle w:val="BodyText"/>
        <w:keepNext/>
        <w:numPr>
          <w:ilvl w:val="0"/>
          <w:numId w:val="16"/>
        </w:numPr>
        <w:suppressAutoHyphens w:val="0"/>
        <w:spacing w:line="276" w:lineRule="auto"/>
        <w:ind w:left="714" w:hanging="357"/>
        <w:rPr>
          <w:rFonts w:cs="Arial"/>
          <w:sz w:val="24"/>
        </w:rPr>
      </w:pPr>
      <w:r w:rsidRPr="0038625C">
        <w:rPr>
          <w:rFonts w:cs="Arial"/>
          <w:sz w:val="24"/>
        </w:rPr>
        <w:t>Datele de identificare ale societății (adresă, număr de înmatriculare, CUI, cont Trezorerie), precum și datele de contact ale persoanei desemnate să se implice în relația cu MF;</w:t>
      </w:r>
    </w:p>
    <w:p w14:paraId="41E9D2B9" w14:textId="77777777" w:rsidR="00895B22" w:rsidRPr="0038625C" w:rsidRDefault="00895B22" w:rsidP="00013B6E">
      <w:pPr>
        <w:pStyle w:val="BodyText"/>
        <w:keepNext/>
        <w:numPr>
          <w:ilvl w:val="0"/>
          <w:numId w:val="16"/>
        </w:numPr>
        <w:suppressAutoHyphens w:val="0"/>
        <w:spacing w:line="276" w:lineRule="auto"/>
        <w:ind w:left="714" w:hanging="357"/>
        <w:rPr>
          <w:rFonts w:cs="Arial"/>
          <w:sz w:val="24"/>
        </w:rPr>
      </w:pPr>
      <w:r w:rsidRPr="0038625C">
        <w:rPr>
          <w:rFonts w:cs="Arial"/>
          <w:sz w:val="24"/>
        </w:rPr>
        <w:t>Prețul ofertat ce va include toate cheltuielile ce derivă din aducerea la îndeplinire a obiectului prezentei achiziții. Valorile ofertate se vor menționa atât sub forma valorii unitare (lei fără TVA), precum și sub forma valorii totale a ofertei cu și fără TVA. În acest s</w:t>
      </w:r>
      <w:bookmarkStart w:id="5" w:name="_GoBack"/>
      <w:bookmarkEnd w:id="5"/>
      <w:r w:rsidRPr="0038625C">
        <w:rPr>
          <w:rFonts w:cs="Arial"/>
          <w:sz w:val="24"/>
        </w:rPr>
        <w:t xml:space="preserve">ens se va completa </w:t>
      </w:r>
      <w:r w:rsidRPr="0038625C">
        <w:rPr>
          <w:rFonts w:cs="Arial"/>
          <w:b/>
          <w:sz w:val="24"/>
        </w:rPr>
        <w:t>Formularul de propunere tehnico-financiară</w:t>
      </w:r>
      <w:r w:rsidRPr="0038625C">
        <w:rPr>
          <w:rFonts w:cs="Arial"/>
          <w:sz w:val="24"/>
        </w:rPr>
        <w:t xml:space="preserve"> atașat;</w:t>
      </w:r>
    </w:p>
    <w:p w14:paraId="4245E2D1" w14:textId="18470C59" w:rsidR="00895B22" w:rsidRPr="00013B6E" w:rsidRDefault="00895B22" w:rsidP="00013B6E">
      <w:pPr>
        <w:pStyle w:val="BodyText"/>
        <w:keepNext/>
        <w:numPr>
          <w:ilvl w:val="0"/>
          <w:numId w:val="16"/>
        </w:numPr>
        <w:suppressAutoHyphens w:val="0"/>
        <w:spacing w:line="276" w:lineRule="auto"/>
        <w:ind w:left="714" w:hanging="357"/>
        <w:rPr>
          <w:rFonts w:cs="Arial"/>
          <w:sz w:val="24"/>
        </w:rPr>
      </w:pPr>
      <w:r w:rsidRPr="0038625C">
        <w:rPr>
          <w:rFonts w:cs="Arial"/>
          <w:sz w:val="24"/>
        </w:rPr>
        <w:t xml:space="preserve">Disponibilitatea firmei dvs. </w:t>
      </w:r>
      <w:r w:rsidR="00013B6E">
        <w:rPr>
          <w:rFonts w:cs="Arial"/>
          <w:sz w:val="24"/>
        </w:rPr>
        <w:t>pentru</w:t>
      </w:r>
      <w:r w:rsidRPr="0038625C">
        <w:rPr>
          <w:rFonts w:cs="Arial"/>
          <w:sz w:val="24"/>
        </w:rPr>
        <w:t xml:space="preserve"> a livra produsele </w:t>
      </w:r>
      <w:r w:rsidRPr="00013B6E">
        <w:rPr>
          <w:rFonts w:cs="Arial"/>
          <w:sz w:val="24"/>
        </w:rPr>
        <w:t xml:space="preserve">în condițiile prevăzute în caietul de sarcini </w:t>
      </w:r>
      <w:proofErr w:type="spellStart"/>
      <w:r w:rsidRPr="00013B6E">
        <w:rPr>
          <w:rFonts w:cs="Arial"/>
          <w:sz w:val="24"/>
        </w:rPr>
        <w:t>anexat</w:t>
      </w:r>
      <w:r w:rsidR="00013B6E">
        <w:rPr>
          <w:rFonts w:cs="Arial"/>
          <w:sz w:val="24"/>
        </w:rPr>
        <w:t>.</w:t>
      </w:r>
      <w:r w:rsidRPr="00013B6E">
        <w:rPr>
          <w:rFonts w:cs="Arial"/>
          <w:sz w:val="24"/>
        </w:rPr>
        <w:t>În</w:t>
      </w:r>
      <w:proofErr w:type="spellEnd"/>
      <w:r w:rsidRPr="00013B6E">
        <w:rPr>
          <w:rFonts w:cs="Arial"/>
          <w:sz w:val="24"/>
        </w:rPr>
        <w:t xml:space="preserve"> acest sens se va completa </w:t>
      </w:r>
      <w:r w:rsidRPr="00013B6E">
        <w:rPr>
          <w:rFonts w:cs="Arial"/>
          <w:b/>
          <w:sz w:val="24"/>
        </w:rPr>
        <w:t>Formularul de propunere tehnic</w:t>
      </w:r>
      <w:r w:rsidR="0038625C" w:rsidRPr="00013B6E">
        <w:rPr>
          <w:rFonts w:cs="Arial"/>
          <w:b/>
          <w:sz w:val="24"/>
        </w:rPr>
        <w:t>o</w:t>
      </w:r>
      <w:r w:rsidRPr="00013B6E">
        <w:rPr>
          <w:rFonts w:cs="Arial"/>
          <w:b/>
          <w:sz w:val="24"/>
        </w:rPr>
        <w:t>-financiară</w:t>
      </w:r>
      <w:r w:rsidRPr="00013B6E">
        <w:rPr>
          <w:rFonts w:cs="Arial"/>
          <w:sz w:val="24"/>
        </w:rPr>
        <w:t xml:space="preserve"> atașat;</w:t>
      </w:r>
    </w:p>
    <w:p w14:paraId="0E1B3D14" w14:textId="77777777" w:rsidR="00895B22" w:rsidRPr="0038625C" w:rsidRDefault="00895B22" w:rsidP="00013B6E">
      <w:pPr>
        <w:pStyle w:val="BodyText"/>
        <w:keepNext/>
        <w:numPr>
          <w:ilvl w:val="0"/>
          <w:numId w:val="16"/>
        </w:numPr>
        <w:suppressAutoHyphens w:val="0"/>
        <w:spacing w:line="276" w:lineRule="auto"/>
        <w:ind w:left="714" w:hanging="357"/>
        <w:rPr>
          <w:rFonts w:cs="Arial"/>
          <w:sz w:val="24"/>
        </w:rPr>
      </w:pPr>
      <w:r w:rsidRPr="0038625C">
        <w:rPr>
          <w:rFonts w:cs="Arial"/>
          <w:sz w:val="24"/>
        </w:rPr>
        <w:t xml:space="preserve">Perioada de valabilitate a ofertei: nu mai puțin de 30 de zile. </w:t>
      </w:r>
    </w:p>
    <w:p w14:paraId="4602D0E0" w14:textId="77777777" w:rsidR="00181BA4" w:rsidRPr="0038625C" w:rsidRDefault="00181BA4" w:rsidP="00181BA4">
      <w:pPr>
        <w:pStyle w:val="BodyText"/>
        <w:suppressAutoHyphens w:val="0"/>
        <w:rPr>
          <w:rFonts w:cs="Arial"/>
          <w:b/>
          <w:sz w:val="24"/>
        </w:rPr>
      </w:pPr>
      <w:r w:rsidRPr="0038625C">
        <w:rPr>
          <w:rFonts w:cs="Arial"/>
          <w:b/>
          <w:sz w:val="24"/>
          <w:u w:val="single"/>
        </w:rPr>
        <w:t>Mențiune</w:t>
      </w:r>
      <w:r w:rsidRPr="0038625C">
        <w:rPr>
          <w:rFonts w:cs="Arial"/>
          <w:b/>
          <w:sz w:val="24"/>
        </w:rPr>
        <w:t xml:space="preserve">: </w:t>
      </w:r>
      <w:r w:rsidRPr="0038625C">
        <w:rPr>
          <w:rFonts w:cs="Arial"/>
          <w:bCs/>
          <w:sz w:val="24"/>
        </w:rPr>
        <w:t xml:space="preserve">formularele atașate prezentei scrisori de intenție sunt destinate, pe de o parte, să faciliteze elaborarea și prezentarea ofertei și a documentelor care o însoțesc și, pe de altă parte, să permită evaluarea rapidă și corectă a tuturor ofertelor depuse, de aceea </w:t>
      </w:r>
      <w:r w:rsidRPr="0038625C">
        <w:rPr>
          <w:rFonts w:cs="Arial"/>
          <w:b/>
          <w:bCs/>
          <w:sz w:val="24"/>
        </w:rPr>
        <w:t>rugăm insistent operatorii economici să utilizeze formularele puse la dispoziție de autoritatea contractantă (în format editabil)</w:t>
      </w:r>
      <w:r w:rsidRPr="0038625C">
        <w:rPr>
          <w:rFonts w:cs="Arial"/>
          <w:bCs/>
          <w:sz w:val="24"/>
        </w:rPr>
        <w:t xml:space="preserve"> la adresa </w:t>
      </w:r>
      <w:hyperlink r:id="rId8" w:history="1">
        <w:r w:rsidRPr="0038625C">
          <w:rPr>
            <w:rStyle w:val="Hyperlink"/>
            <w:rFonts w:cs="Arial"/>
            <w:bCs/>
            <w:color w:val="auto"/>
            <w:sz w:val="24"/>
          </w:rPr>
          <w:t>https://mfinante.gov.ro/ro/web/site/transparenta/achizitii-publice</w:t>
        </w:r>
      </w:hyperlink>
      <w:r w:rsidRPr="0038625C">
        <w:rPr>
          <w:rFonts w:cs="Arial"/>
          <w:b/>
          <w:bCs/>
          <w:sz w:val="24"/>
        </w:rPr>
        <w:t>.</w:t>
      </w:r>
    </w:p>
    <w:p w14:paraId="75140C72" w14:textId="2B234EFC" w:rsidR="00181BA4" w:rsidRPr="0038625C" w:rsidRDefault="00181BA4" w:rsidP="00181BA4">
      <w:pPr>
        <w:pStyle w:val="BodyText"/>
        <w:rPr>
          <w:rFonts w:cs="Arial"/>
          <w:sz w:val="24"/>
        </w:rPr>
      </w:pPr>
      <w:r w:rsidRPr="0038625C">
        <w:rPr>
          <w:rFonts w:cs="Arial"/>
          <w:b/>
          <w:sz w:val="24"/>
        </w:rPr>
        <w:t xml:space="preserve">Evaluarea ofertelor: </w:t>
      </w:r>
      <w:r w:rsidRPr="0038625C">
        <w:rPr>
          <w:rFonts w:cs="Arial"/>
          <w:sz w:val="24"/>
        </w:rPr>
        <w:t xml:space="preserve">În prima etapă se analizează conformitatea ofertelor față de cerințele minime ale autorității contractante. Apoi, pentru ofertele admisibile, utilizând criteriul </w:t>
      </w:r>
      <w:r w:rsidRPr="0038625C">
        <w:rPr>
          <w:rFonts w:cs="Arial"/>
          <w:sz w:val="24"/>
        </w:rPr>
        <w:fldChar w:fldCharType="begin"/>
      </w:r>
      <w:r w:rsidRPr="0038625C">
        <w:rPr>
          <w:rFonts w:cs="Arial"/>
          <w:sz w:val="24"/>
        </w:rPr>
        <w:instrText xml:space="preserve"> REF crit_atribuire \h  \* MERGEFORMAT </w:instrText>
      </w:r>
      <w:r w:rsidRPr="0038625C">
        <w:rPr>
          <w:rFonts w:cs="Arial"/>
          <w:sz w:val="24"/>
        </w:rPr>
      </w:r>
      <w:r w:rsidRPr="0038625C">
        <w:rPr>
          <w:rFonts w:cs="Arial"/>
          <w:sz w:val="24"/>
        </w:rPr>
        <w:fldChar w:fldCharType="separate"/>
      </w:r>
      <w:sdt>
        <w:sdtPr>
          <w:rPr>
            <w:rFonts w:cs="Arial"/>
            <w:b/>
            <w:sz w:val="24"/>
          </w:rPr>
          <w:alias w:val="Criteriu atribuire"/>
          <w:tag w:val="crit_atrib"/>
          <w:id w:val="-1925330068"/>
          <w:placeholder>
            <w:docPart w:val="7E79D9C1411F445FBB659C6674AB393F"/>
          </w:placeholder>
          <w:dropDownList>
            <w:listItem w:value="Alege criteriu atribuire"/>
            <w:listItem w:displayText="prețul cel mai scăzut" w:value="pret_scazut"/>
            <w:listItem w:displayText="costul cel mai scăzut" w:value="cost_scazut"/>
            <w:listItem w:displayText="cel mai bun raport calitate-preț" w:value="rap_cal_pret"/>
            <w:listItem w:displayText="cel mai bun raport calitate-cost" w:value="rap_cal_cost"/>
          </w:dropDownList>
        </w:sdtPr>
        <w:sdtContent>
          <w:r w:rsidR="00FB3006" w:rsidRPr="00FB3006">
            <w:rPr>
              <w:rFonts w:cs="Arial"/>
              <w:b/>
              <w:sz w:val="24"/>
            </w:rPr>
            <w:t>prețul cel mai scăzut</w:t>
          </w:r>
        </w:sdtContent>
      </w:sdt>
      <w:r w:rsidRPr="0038625C">
        <w:rPr>
          <w:rFonts w:cs="Arial"/>
          <w:sz w:val="24"/>
        </w:rPr>
        <w:fldChar w:fldCharType="end"/>
      </w:r>
      <w:r w:rsidRPr="0038625C">
        <w:rPr>
          <w:rFonts w:cs="Arial"/>
          <w:sz w:val="24"/>
        </w:rPr>
        <w:t xml:space="preserve">, se procedează la întocmirea clasamentului pe baza căruia se stabilește oferta câștigătoare prin ierarhizarea în ordine crescătoare a </w:t>
      </w:r>
      <w:r w:rsidRPr="0038625C">
        <w:rPr>
          <w:rFonts w:cs="Arial"/>
          <w:b/>
          <w:sz w:val="24"/>
        </w:rPr>
        <w:t>valorilor totale fără TVA</w:t>
      </w:r>
      <w:r w:rsidRPr="0038625C">
        <w:rPr>
          <w:rFonts w:cs="Arial"/>
          <w:sz w:val="24"/>
        </w:rPr>
        <w:t xml:space="preserve">. </w:t>
      </w:r>
    </w:p>
    <w:p w14:paraId="1D2E60E9" w14:textId="77777777" w:rsidR="00181BA4" w:rsidRPr="0038625C" w:rsidRDefault="00181BA4" w:rsidP="00181BA4">
      <w:pPr>
        <w:pStyle w:val="DefaultText"/>
        <w:rPr>
          <w:rFonts w:cs="Arial"/>
          <w:noProof/>
          <w:lang w:val="ro-RO"/>
        </w:rPr>
      </w:pPr>
      <w:r w:rsidRPr="0038625C">
        <w:rPr>
          <w:rFonts w:cs="Arial"/>
          <w:b/>
          <w:noProof/>
          <w:lang w:val="ro-RO"/>
        </w:rPr>
        <w:t xml:space="preserve">Condiţii de plată: </w:t>
      </w:r>
      <w:r w:rsidRPr="0038625C">
        <w:rPr>
          <w:rFonts w:cs="Arial"/>
          <w:noProof/>
          <w:lang w:val="ro-RO"/>
        </w:rPr>
        <w:t xml:space="preserve">Plata se va efectua prin OP în contul deschis la Trezoreria Statului, conform art. 6 alin.(1) </w:t>
      </w:r>
      <w:sdt>
        <w:sdtPr>
          <w:rPr>
            <w:bCs/>
            <w:lang w:val="ro-RO"/>
          </w:rPr>
          <w:id w:val="-461882825"/>
          <w:placeholder>
            <w:docPart w:val="7242D066584244BBBEB86ED97E143F62"/>
          </w:placeholder>
          <w:comboBox>
            <w:listItem w:value="selecteaza litera"/>
            <w:listItem w:displayText="lit. a)" w:value="a"/>
            <w:listItem w:displayText="lit. b)" w:value="b"/>
            <w:listItem w:displayText="lit. c)" w:value="c"/>
          </w:comboBox>
        </w:sdtPr>
        <w:sdtEndPr/>
        <w:sdtContent>
          <w:r w:rsidR="0038625C" w:rsidRPr="0038625C">
            <w:rPr>
              <w:bCs/>
              <w:lang w:val="ro-RO"/>
            </w:rPr>
            <w:t>lit. c)</w:t>
          </w:r>
        </w:sdtContent>
      </w:sdt>
      <w:r w:rsidRPr="0038625C">
        <w:rPr>
          <w:rFonts w:cs="Arial"/>
          <w:noProof/>
          <w:lang w:val="ro-RO"/>
        </w:rPr>
        <w:t xml:space="preserve"> din Legea nr.72/2013 privind măsurile pentru combaterea întârzierii în executarea obligaţiilor de plată a unor sume de bani rezultând din contracte încheiate între profesionişti şi între aceştia şi autorităţi contractante.</w:t>
      </w:r>
    </w:p>
    <w:p w14:paraId="174888EA" w14:textId="77777777" w:rsidR="00181BA4" w:rsidRPr="0038625C" w:rsidRDefault="00181BA4" w:rsidP="00181BA4">
      <w:pPr>
        <w:pStyle w:val="DefaultText"/>
        <w:rPr>
          <w:rStyle w:val="noticetext"/>
          <w:rFonts w:cs="Arial"/>
          <w:lang w:val="ro-RO"/>
        </w:rPr>
      </w:pPr>
      <w:r w:rsidRPr="0038625C">
        <w:rPr>
          <w:rFonts w:cs="Arial"/>
          <w:b/>
          <w:noProof/>
          <w:lang w:val="ro-RO"/>
        </w:rPr>
        <w:t>Garanția de bună execuție:</w:t>
      </w:r>
      <w:r w:rsidRPr="0038625C">
        <w:rPr>
          <w:rFonts w:cs="Arial"/>
          <w:noProof/>
          <w:lang w:val="ro-RO"/>
        </w:rPr>
        <w:t xml:space="preserve"> Operatorul economic declarat câștigător va constitui garanția de bună execuție în cuantum de 10% din valoarea contractului fără TVA, în termen de 5 zile lucrătoare de la semnarea acestuia. Garanția de bună execuție poate fi </w:t>
      </w:r>
      <w:r w:rsidRPr="0038625C">
        <w:rPr>
          <w:rFonts w:cs="Arial"/>
          <w:noProof/>
          <w:lang w:val="ro-RO"/>
        </w:rPr>
        <w:lastRenderedPageBreak/>
        <w:t xml:space="preserve">constituită </w:t>
      </w:r>
      <w:r w:rsidRPr="0038625C">
        <w:rPr>
          <w:rFonts w:cs="Arial"/>
          <w:lang w:val="ro-RO"/>
        </w:rPr>
        <w:t xml:space="preserve">virament bancar în contul </w:t>
      </w:r>
      <w:r w:rsidRPr="0038625C">
        <w:rPr>
          <w:rFonts w:cs="Arial"/>
          <w:bCs/>
          <w:lang w:val="ro-RO"/>
        </w:rPr>
        <w:t>RO06TREZ7005005XXX000153 – deschis la Activitatea de Trezorerie și Contabilitate Publică a Municipiului București</w:t>
      </w:r>
      <w:r w:rsidRPr="0038625C">
        <w:rPr>
          <w:rFonts w:cs="Arial"/>
          <w:lang w:val="ro-RO"/>
        </w:rPr>
        <w:t xml:space="preserve"> sau </w:t>
      </w:r>
      <w:r w:rsidRPr="0038625C">
        <w:rPr>
          <w:rStyle w:val="noticetext"/>
          <w:rFonts w:cs="Arial"/>
          <w:lang w:val="ro-RO"/>
        </w:rPr>
        <w:t>printr-un instrument de garantare emis de o instituție de credit din România sau din alt stat sau de o societate de asigurări, în condițiile legii.</w:t>
      </w:r>
    </w:p>
    <w:p w14:paraId="54B92A4F" w14:textId="77777777" w:rsidR="00181BA4" w:rsidRPr="0038625C" w:rsidRDefault="00181BA4" w:rsidP="00181BA4">
      <w:pPr>
        <w:pStyle w:val="ListParagraph"/>
        <w:autoSpaceDE w:val="0"/>
        <w:autoSpaceDN w:val="0"/>
        <w:adjustRightInd w:val="0"/>
        <w:ind w:left="0"/>
        <w:rPr>
          <w:rFonts w:cs="Arial"/>
          <w:szCs w:val="24"/>
          <w:lang w:val="fr-FR" w:eastAsia="ro-RO"/>
        </w:rPr>
      </w:pPr>
      <w:r w:rsidRPr="0038625C">
        <w:rPr>
          <w:rFonts w:cs="Arial"/>
          <w:szCs w:val="24"/>
          <w:lang w:val="ro-RO" w:eastAsia="ro-RO"/>
        </w:rPr>
        <w:t xml:space="preserve">Autoritatea contractantă are dreptul de a emite pretenții asupra garanției de bună execuție, oricând pe parcursul îndeplinirii </w:t>
      </w:r>
      <w:r w:rsidRPr="0038625C">
        <w:rPr>
          <w:rFonts w:cs="Arial"/>
          <w:szCs w:val="24"/>
          <w:lang w:val="ro-RO"/>
        </w:rPr>
        <w:t>contractului</w:t>
      </w:r>
      <w:r w:rsidRPr="0038625C">
        <w:rPr>
          <w:rFonts w:cs="Arial"/>
          <w:szCs w:val="24"/>
          <w:lang w:val="ro-RO" w:eastAsia="ro-RO"/>
        </w:rPr>
        <w:t xml:space="preserve">, în limita prejudiciului creat, în cazul în care prestatorul nu își îndeplinește din culpa sa obligațiile asumate prin contract. </w:t>
      </w:r>
      <w:proofErr w:type="spellStart"/>
      <w:r w:rsidRPr="0038625C">
        <w:rPr>
          <w:rFonts w:cs="Arial"/>
          <w:szCs w:val="24"/>
          <w:lang w:val="fr-FR" w:eastAsia="ro-RO"/>
        </w:rPr>
        <w:t>Anterior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emiterii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unei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pretenții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asupra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garanției</w:t>
      </w:r>
      <w:proofErr w:type="spellEnd"/>
      <w:r w:rsidRPr="0038625C">
        <w:rPr>
          <w:rFonts w:cs="Arial"/>
          <w:szCs w:val="24"/>
          <w:lang w:val="fr-FR" w:eastAsia="ro-RO"/>
        </w:rPr>
        <w:t xml:space="preserve"> de </w:t>
      </w:r>
      <w:proofErr w:type="spellStart"/>
      <w:r w:rsidRPr="0038625C">
        <w:rPr>
          <w:rFonts w:cs="Arial"/>
          <w:szCs w:val="24"/>
          <w:lang w:val="fr-FR" w:eastAsia="ro-RO"/>
        </w:rPr>
        <w:t>bună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execuție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autoritatea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contractantă</w:t>
      </w:r>
      <w:proofErr w:type="spellEnd"/>
      <w:r w:rsidRPr="0038625C">
        <w:rPr>
          <w:rFonts w:cs="Arial"/>
          <w:szCs w:val="24"/>
          <w:lang w:val="fr-FR" w:eastAsia="ro-RO"/>
        </w:rPr>
        <w:t xml:space="preserve"> are </w:t>
      </w:r>
      <w:proofErr w:type="spellStart"/>
      <w:r w:rsidRPr="0038625C">
        <w:rPr>
          <w:rFonts w:cs="Arial"/>
          <w:szCs w:val="24"/>
          <w:lang w:val="fr-FR" w:eastAsia="ro-RO"/>
        </w:rPr>
        <w:t>obligația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gramStart"/>
      <w:r w:rsidRPr="0038625C">
        <w:rPr>
          <w:rFonts w:cs="Arial"/>
          <w:szCs w:val="24"/>
          <w:lang w:val="fr-FR" w:eastAsia="ro-RO"/>
        </w:rPr>
        <w:t>de a</w:t>
      </w:r>
      <w:proofErr w:type="gram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notifica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pretenția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atât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prestatorului</w:t>
      </w:r>
      <w:proofErr w:type="spellEnd"/>
      <w:r w:rsidRPr="0038625C">
        <w:rPr>
          <w:rFonts w:cs="Arial"/>
          <w:szCs w:val="24"/>
          <w:lang w:val="fr-FR" w:eastAsia="ro-RO"/>
        </w:rPr>
        <w:t xml:space="preserve">, </w:t>
      </w:r>
      <w:proofErr w:type="spellStart"/>
      <w:r w:rsidRPr="0038625C">
        <w:rPr>
          <w:rFonts w:cs="Arial"/>
          <w:szCs w:val="24"/>
          <w:lang w:val="fr-FR" w:eastAsia="ro-RO"/>
        </w:rPr>
        <w:t>cât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și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emitentului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instrumentului</w:t>
      </w:r>
      <w:proofErr w:type="spellEnd"/>
      <w:r w:rsidRPr="0038625C">
        <w:rPr>
          <w:rFonts w:cs="Arial"/>
          <w:szCs w:val="24"/>
          <w:lang w:val="fr-FR" w:eastAsia="ro-RO"/>
        </w:rPr>
        <w:t xml:space="preserve"> de </w:t>
      </w:r>
      <w:proofErr w:type="spellStart"/>
      <w:r w:rsidRPr="0038625C">
        <w:rPr>
          <w:rFonts w:cs="Arial"/>
          <w:szCs w:val="24"/>
          <w:lang w:val="fr-FR" w:eastAsia="ro-RO"/>
        </w:rPr>
        <w:t>garantare</w:t>
      </w:r>
      <w:proofErr w:type="spellEnd"/>
      <w:r w:rsidRPr="0038625C">
        <w:rPr>
          <w:rFonts w:cs="Arial"/>
          <w:szCs w:val="24"/>
          <w:lang w:val="fr-FR" w:eastAsia="ro-RO"/>
        </w:rPr>
        <w:t xml:space="preserve">, </w:t>
      </w:r>
      <w:proofErr w:type="spellStart"/>
      <w:r w:rsidRPr="0038625C">
        <w:rPr>
          <w:rFonts w:cs="Arial"/>
          <w:szCs w:val="24"/>
          <w:lang w:val="fr-FR" w:eastAsia="ro-RO"/>
        </w:rPr>
        <w:t>precizând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obligațiile</w:t>
      </w:r>
      <w:proofErr w:type="spellEnd"/>
      <w:r w:rsidRPr="0038625C">
        <w:rPr>
          <w:rFonts w:cs="Arial"/>
          <w:szCs w:val="24"/>
          <w:lang w:val="fr-FR" w:eastAsia="ro-RO"/>
        </w:rPr>
        <w:t xml:space="preserve"> care nu au </w:t>
      </w:r>
      <w:proofErr w:type="spellStart"/>
      <w:r w:rsidRPr="0038625C">
        <w:rPr>
          <w:rFonts w:cs="Arial"/>
          <w:szCs w:val="24"/>
          <w:lang w:val="fr-FR" w:eastAsia="ro-RO"/>
        </w:rPr>
        <w:t>fost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respectate</w:t>
      </w:r>
      <w:proofErr w:type="spellEnd"/>
      <w:r w:rsidRPr="0038625C">
        <w:rPr>
          <w:rFonts w:cs="Arial"/>
          <w:szCs w:val="24"/>
          <w:lang w:val="fr-FR" w:eastAsia="ro-RO"/>
        </w:rPr>
        <w:t xml:space="preserve">, </w:t>
      </w:r>
      <w:proofErr w:type="spellStart"/>
      <w:r w:rsidRPr="0038625C">
        <w:rPr>
          <w:rFonts w:cs="Arial"/>
          <w:szCs w:val="24"/>
          <w:lang w:val="fr-FR" w:eastAsia="ro-RO"/>
        </w:rPr>
        <w:t>precum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și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modul</w:t>
      </w:r>
      <w:proofErr w:type="spellEnd"/>
      <w:r w:rsidRPr="0038625C">
        <w:rPr>
          <w:rFonts w:cs="Arial"/>
          <w:szCs w:val="24"/>
          <w:lang w:val="fr-FR" w:eastAsia="ro-RO"/>
        </w:rPr>
        <w:t xml:space="preserve"> de calcul al </w:t>
      </w:r>
      <w:proofErr w:type="spellStart"/>
      <w:r w:rsidRPr="0038625C">
        <w:rPr>
          <w:rFonts w:cs="Arial"/>
          <w:szCs w:val="24"/>
          <w:lang w:val="fr-FR" w:eastAsia="ro-RO"/>
        </w:rPr>
        <w:t>prejudiciului</w:t>
      </w:r>
      <w:proofErr w:type="spellEnd"/>
      <w:r w:rsidRPr="0038625C">
        <w:rPr>
          <w:rFonts w:cs="Arial"/>
          <w:szCs w:val="24"/>
          <w:lang w:val="fr-FR" w:eastAsia="ro-RO"/>
        </w:rPr>
        <w:t xml:space="preserve">. </w:t>
      </w:r>
      <w:proofErr w:type="spellStart"/>
      <w:r w:rsidRPr="0038625C">
        <w:rPr>
          <w:rFonts w:cs="Arial"/>
          <w:szCs w:val="24"/>
          <w:lang w:val="fr-FR" w:eastAsia="ro-RO"/>
        </w:rPr>
        <w:t>În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situația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executării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garanției</w:t>
      </w:r>
      <w:proofErr w:type="spellEnd"/>
      <w:r w:rsidRPr="0038625C">
        <w:rPr>
          <w:rFonts w:cs="Arial"/>
          <w:szCs w:val="24"/>
          <w:lang w:val="fr-FR" w:eastAsia="ro-RO"/>
        </w:rPr>
        <w:t xml:space="preserve"> de </w:t>
      </w:r>
      <w:proofErr w:type="spellStart"/>
      <w:r w:rsidRPr="0038625C">
        <w:rPr>
          <w:rFonts w:cs="Arial"/>
          <w:szCs w:val="24"/>
          <w:lang w:val="fr-FR" w:eastAsia="ro-RO"/>
        </w:rPr>
        <w:t>bună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execuție</w:t>
      </w:r>
      <w:proofErr w:type="spellEnd"/>
      <w:r w:rsidRPr="0038625C">
        <w:rPr>
          <w:rFonts w:cs="Arial"/>
          <w:szCs w:val="24"/>
          <w:lang w:val="fr-FR" w:eastAsia="ro-RO"/>
        </w:rPr>
        <w:t xml:space="preserve">, </w:t>
      </w:r>
      <w:proofErr w:type="spellStart"/>
      <w:r w:rsidRPr="0038625C">
        <w:rPr>
          <w:rFonts w:cs="Arial"/>
          <w:szCs w:val="24"/>
          <w:lang w:val="fr-FR" w:eastAsia="ro-RO"/>
        </w:rPr>
        <w:t>parțial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sau</w:t>
      </w:r>
      <w:proofErr w:type="spellEnd"/>
      <w:r w:rsidRPr="0038625C">
        <w:rPr>
          <w:rFonts w:cs="Arial"/>
          <w:szCs w:val="24"/>
          <w:lang w:val="fr-FR" w:eastAsia="ro-RO"/>
        </w:rPr>
        <w:t xml:space="preserve"> total, </w:t>
      </w:r>
      <w:proofErr w:type="spellStart"/>
      <w:r w:rsidRPr="0038625C">
        <w:rPr>
          <w:rFonts w:cs="Arial"/>
          <w:szCs w:val="24"/>
          <w:lang w:val="fr-FR" w:eastAsia="ro-RO"/>
        </w:rPr>
        <w:t>prestatorul</w:t>
      </w:r>
      <w:proofErr w:type="spellEnd"/>
      <w:r w:rsidRPr="0038625C">
        <w:rPr>
          <w:rFonts w:cs="Arial"/>
          <w:szCs w:val="24"/>
          <w:lang w:val="fr-FR" w:eastAsia="ro-RO"/>
        </w:rPr>
        <w:t xml:space="preserve"> are </w:t>
      </w:r>
      <w:proofErr w:type="spellStart"/>
      <w:r w:rsidRPr="0038625C">
        <w:rPr>
          <w:rFonts w:cs="Arial"/>
          <w:szCs w:val="24"/>
          <w:lang w:val="fr-FR" w:eastAsia="ro-RO"/>
        </w:rPr>
        <w:t>obligația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gramStart"/>
      <w:r w:rsidRPr="0038625C">
        <w:rPr>
          <w:rFonts w:cs="Arial"/>
          <w:szCs w:val="24"/>
          <w:lang w:val="fr-FR" w:eastAsia="ro-RO"/>
        </w:rPr>
        <w:t>de</w:t>
      </w:r>
      <w:r w:rsidR="004C07A0">
        <w:rPr>
          <w:rFonts w:cs="Arial"/>
          <w:szCs w:val="24"/>
          <w:lang w:val="fr-FR" w:eastAsia="ro-RO"/>
        </w:rPr>
        <w:t xml:space="preserve"> </w:t>
      </w:r>
      <w:r w:rsidRPr="0038625C">
        <w:rPr>
          <w:rFonts w:cs="Arial"/>
          <w:szCs w:val="24"/>
          <w:lang w:val="fr-FR" w:eastAsia="ro-RO"/>
        </w:rPr>
        <w:t>a</w:t>
      </w:r>
      <w:proofErr w:type="gram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reîntregi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garanția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în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cauză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raportat</w:t>
      </w:r>
      <w:proofErr w:type="spellEnd"/>
      <w:r w:rsidRPr="0038625C">
        <w:rPr>
          <w:rFonts w:cs="Arial"/>
          <w:szCs w:val="24"/>
          <w:lang w:val="fr-FR" w:eastAsia="ro-RO"/>
        </w:rPr>
        <w:t xml:space="preserve"> la </w:t>
      </w:r>
      <w:proofErr w:type="spellStart"/>
      <w:r w:rsidRPr="0038625C">
        <w:rPr>
          <w:rFonts w:cs="Arial"/>
          <w:szCs w:val="24"/>
          <w:lang w:val="fr-FR" w:eastAsia="ro-RO"/>
        </w:rPr>
        <w:t>restul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rămas</w:t>
      </w:r>
      <w:proofErr w:type="spellEnd"/>
      <w:r w:rsidRPr="0038625C">
        <w:rPr>
          <w:rFonts w:cs="Arial"/>
          <w:szCs w:val="24"/>
          <w:lang w:val="fr-FR" w:eastAsia="ro-RO"/>
        </w:rPr>
        <w:t xml:space="preserve"> de </w:t>
      </w:r>
      <w:proofErr w:type="spellStart"/>
      <w:r w:rsidRPr="0038625C">
        <w:rPr>
          <w:rFonts w:cs="Arial"/>
          <w:szCs w:val="24"/>
          <w:lang w:val="fr-FR" w:eastAsia="ro-RO"/>
        </w:rPr>
        <w:t>executat</w:t>
      </w:r>
      <w:proofErr w:type="spellEnd"/>
      <w:r w:rsidRPr="0038625C">
        <w:rPr>
          <w:rFonts w:cs="Arial"/>
          <w:szCs w:val="24"/>
          <w:lang w:val="fr-FR" w:eastAsia="ro-RO"/>
        </w:rPr>
        <w:t>.</w:t>
      </w:r>
    </w:p>
    <w:p w14:paraId="5E990678" w14:textId="77777777" w:rsidR="00181BA4" w:rsidRPr="0038625C" w:rsidRDefault="00181BA4" w:rsidP="00181BA4">
      <w:pPr>
        <w:pStyle w:val="ListParagraph"/>
        <w:autoSpaceDE w:val="0"/>
        <w:autoSpaceDN w:val="0"/>
        <w:adjustRightInd w:val="0"/>
        <w:ind w:left="0"/>
        <w:rPr>
          <w:rFonts w:cs="Arial"/>
          <w:szCs w:val="24"/>
          <w:lang w:val="fr-FR" w:eastAsia="ro-RO"/>
        </w:rPr>
      </w:pPr>
      <w:proofErr w:type="spellStart"/>
      <w:r w:rsidRPr="0038625C">
        <w:rPr>
          <w:rFonts w:cs="Arial"/>
          <w:szCs w:val="24"/>
          <w:lang w:val="fr-FR" w:eastAsia="ro-RO"/>
        </w:rPr>
        <w:t>Eliberarea</w:t>
      </w:r>
      <w:proofErr w:type="spellEnd"/>
      <w:r w:rsidRPr="0038625C">
        <w:rPr>
          <w:rFonts w:cs="Arial"/>
          <w:szCs w:val="24"/>
          <w:lang w:val="fr-FR" w:eastAsia="ro-RO"/>
        </w:rPr>
        <w:t xml:space="preserve"> / </w:t>
      </w:r>
      <w:proofErr w:type="spellStart"/>
      <w:r w:rsidRPr="0038625C">
        <w:rPr>
          <w:rFonts w:cs="Arial"/>
          <w:szCs w:val="24"/>
          <w:lang w:val="fr-FR" w:eastAsia="ro-RO"/>
        </w:rPr>
        <w:t>restituirea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g</w:t>
      </w:r>
      <w:r w:rsidRPr="0038625C">
        <w:rPr>
          <w:rFonts w:cs="Arial"/>
          <w:szCs w:val="24"/>
          <w:lang w:val="fr-FR"/>
        </w:rPr>
        <w:t>aranției</w:t>
      </w:r>
      <w:proofErr w:type="spellEnd"/>
      <w:r w:rsidRPr="0038625C">
        <w:rPr>
          <w:rFonts w:cs="Arial"/>
          <w:szCs w:val="24"/>
          <w:lang w:val="fr-FR"/>
        </w:rPr>
        <w:t xml:space="preserve"> de </w:t>
      </w:r>
      <w:proofErr w:type="spellStart"/>
      <w:r w:rsidRPr="0038625C">
        <w:rPr>
          <w:rFonts w:cs="Arial"/>
          <w:szCs w:val="24"/>
          <w:lang w:val="fr-FR"/>
        </w:rPr>
        <w:t>bună</w:t>
      </w:r>
      <w:proofErr w:type="spellEnd"/>
      <w:r w:rsidRPr="0038625C">
        <w:rPr>
          <w:rFonts w:cs="Arial"/>
          <w:szCs w:val="24"/>
          <w:lang w:val="fr-FR"/>
        </w:rPr>
        <w:t xml:space="preserve"> </w:t>
      </w:r>
      <w:proofErr w:type="spellStart"/>
      <w:r w:rsidRPr="0038625C">
        <w:rPr>
          <w:rFonts w:cs="Arial"/>
          <w:szCs w:val="24"/>
          <w:lang w:val="fr-FR"/>
        </w:rPr>
        <w:t>execuție</w:t>
      </w:r>
      <w:proofErr w:type="spellEnd"/>
      <w:r w:rsidRPr="0038625C">
        <w:rPr>
          <w:rFonts w:cs="Arial"/>
          <w:szCs w:val="24"/>
          <w:lang w:val="fr-FR" w:eastAsia="ro-RO"/>
        </w:rPr>
        <w:t xml:space="preserve"> se va face </w:t>
      </w:r>
      <w:proofErr w:type="spellStart"/>
      <w:r w:rsidRPr="0038625C">
        <w:rPr>
          <w:rFonts w:cs="Arial"/>
          <w:szCs w:val="24"/>
          <w:lang w:val="fr-FR" w:eastAsia="ro-RO"/>
        </w:rPr>
        <w:t>în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condițiile</w:t>
      </w:r>
      <w:proofErr w:type="spellEnd"/>
      <w:r w:rsidRPr="0038625C">
        <w:rPr>
          <w:rFonts w:cs="Arial"/>
          <w:szCs w:val="24"/>
          <w:lang w:val="fr-FR" w:eastAsia="ro-RO"/>
        </w:rPr>
        <w:t xml:space="preserve"> </w:t>
      </w:r>
      <w:proofErr w:type="spellStart"/>
      <w:r w:rsidRPr="0038625C">
        <w:rPr>
          <w:rFonts w:cs="Arial"/>
          <w:szCs w:val="24"/>
          <w:lang w:val="fr-FR" w:eastAsia="ro-RO"/>
        </w:rPr>
        <w:t>legale</w:t>
      </w:r>
      <w:proofErr w:type="spellEnd"/>
      <w:r w:rsidRPr="0038625C">
        <w:rPr>
          <w:rFonts w:cs="Arial"/>
          <w:szCs w:val="24"/>
          <w:lang w:val="fr-FR" w:eastAsia="ro-RO"/>
        </w:rPr>
        <w:t>.</w:t>
      </w:r>
    </w:p>
    <w:p w14:paraId="2F9A0768" w14:textId="77777777" w:rsidR="00181BA4" w:rsidRPr="0038625C" w:rsidRDefault="00181BA4" w:rsidP="00181BA4">
      <w:pPr>
        <w:spacing w:before="120" w:line="320" w:lineRule="atLeast"/>
        <w:rPr>
          <w:rFonts w:cs="Arial"/>
          <w:szCs w:val="24"/>
          <w:lang w:val="fr-FR"/>
        </w:rPr>
      </w:pPr>
      <w:proofErr w:type="gramStart"/>
      <w:r w:rsidRPr="0038625C">
        <w:rPr>
          <w:rFonts w:cs="Arial"/>
          <w:b/>
          <w:szCs w:val="24"/>
          <w:lang w:val="fr-FR"/>
        </w:rPr>
        <w:t>IMPORTANT:</w:t>
      </w:r>
      <w:proofErr w:type="gramEnd"/>
      <w:r w:rsidRPr="0038625C">
        <w:rPr>
          <w:rFonts w:cs="Arial"/>
          <w:szCs w:val="24"/>
          <w:lang w:val="fr-FR"/>
        </w:rPr>
        <w:t xml:space="preserve"> Limita </w:t>
      </w:r>
      <w:proofErr w:type="spellStart"/>
      <w:r w:rsidRPr="0038625C">
        <w:rPr>
          <w:rFonts w:cs="Arial"/>
          <w:szCs w:val="24"/>
          <w:lang w:val="fr-FR"/>
        </w:rPr>
        <w:t>maximă</w:t>
      </w:r>
      <w:proofErr w:type="spellEnd"/>
      <w:r w:rsidRPr="0038625C">
        <w:rPr>
          <w:rFonts w:cs="Arial"/>
          <w:szCs w:val="24"/>
          <w:lang w:val="fr-FR"/>
        </w:rPr>
        <w:t xml:space="preserve"> a </w:t>
      </w:r>
      <w:proofErr w:type="spellStart"/>
      <w:r w:rsidRPr="0038625C">
        <w:rPr>
          <w:rFonts w:cs="Arial"/>
          <w:szCs w:val="24"/>
          <w:lang w:val="fr-FR"/>
        </w:rPr>
        <w:t>fișierelor</w:t>
      </w:r>
      <w:proofErr w:type="spellEnd"/>
      <w:r w:rsidRPr="0038625C">
        <w:rPr>
          <w:rFonts w:cs="Arial"/>
          <w:szCs w:val="24"/>
          <w:lang w:val="fr-FR"/>
        </w:rPr>
        <w:t xml:space="preserve"> care pot fi transmise </w:t>
      </w:r>
      <w:proofErr w:type="spellStart"/>
      <w:r w:rsidRPr="0038625C">
        <w:rPr>
          <w:rFonts w:cs="Arial"/>
          <w:szCs w:val="24"/>
          <w:lang w:val="fr-FR"/>
        </w:rPr>
        <w:t>prin</w:t>
      </w:r>
      <w:proofErr w:type="spellEnd"/>
      <w:r w:rsidRPr="0038625C">
        <w:rPr>
          <w:rFonts w:cs="Arial"/>
          <w:szCs w:val="24"/>
          <w:lang w:val="fr-FR"/>
        </w:rPr>
        <w:t xml:space="preserve"> e-mail este de 10M.</w:t>
      </w:r>
    </w:p>
    <w:p w14:paraId="431AE424" w14:textId="77777777" w:rsidR="00181BA4" w:rsidRPr="0038625C" w:rsidRDefault="00181BA4" w:rsidP="00181BA4">
      <w:pPr>
        <w:spacing w:after="0" w:line="320" w:lineRule="atLeast"/>
        <w:rPr>
          <w:rFonts w:cs="Arial"/>
          <w:iCs/>
          <w:szCs w:val="24"/>
          <w:lang w:val="fr-FR"/>
        </w:rPr>
      </w:pPr>
    </w:p>
    <w:p w14:paraId="79AF1E3A" w14:textId="77777777" w:rsidR="00181BA4" w:rsidRPr="0038625C" w:rsidRDefault="00181BA4" w:rsidP="00181BA4">
      <w:pPr>
        <w:spacing w:line="320" w:lineRule="atLeast"/>
        <w:rPr>
          <w:rFonts w:cs="Arial"/>
          <w:iCs/>
          <w:szCs w:val="24"/>
        </w:rPr>
      </w:pPr>
      <w:r w:rsidRPr="0038625C">
        <w:rPr>
          <w:rFonts w:cs="Arial"/>
          <w:iCs/>
          <w:szCs w:val="24"/>
        </w:rPr>
        <w:t xml:space="preserve">Cu </w:t>
      </w:r>
      <w:proofErr w:type="spellStart"/>
      <w:r w:rsidRPr="0038625C">
        <w:rPr>
          <w:rFonts w:cs="Arial"/>
          <w:iCs/>
          <w:szCs w:val="24"/>
        </w:rPr>
        <w:t>deosebită</w:t>
      </w:r>
      <w:proofErr w:type="spellEnd"/>
      <w:r w:rsidRPr="0038625C">
        <w:rPr>
          <w:rFonts w:cs="Arial"/>
          <w:iCs/>
          <w:szCs w:val="24"/>
        </w:rPr>
        <w:t xml:space="preserve"> </w:t>
      </w:r>
      <w:proofErr w:type="spellStart"/>
      <w:r w:rsidRPr="0038625C">
        <w:rPr>
          <w:rFonts w:cs="Arial"/>
          <w:iCs/>
          <w:szCs w:val="24"/>
        </w:rPr>
        <w:t>considerație</w:t>
      </w:r>
      <w:proofErr w:type="spellEnd"/>
      <w:r w:rsidRPr="0038625C">
        <w:rPr>
          <w:rFonts w:cs="Arial"/>
          <w:iCs/>
          <w:szCs w:val="24"/>
        </w:rPr>
        <w:t>,</w:t>
      </w:r>
    </w:p>
    <w:p w14:paraId="4E279F84" w14:textId="77777777" w:rsidR="00181BA4" w:rsidRPr="0038625C" w:rsidRDefault="00181BA4" w:rsidP="00181BA4">
      <w:pPr>
        <w:rPr>
          <w:rFonts w:cs="Arial"/>
          <w:iCs/>
          <w:szCs w:val="24"/>
        </w:rPr>
      </w:pPr>
    </w:p>
    <w:p w14:paraId="611F5BF3" w14:textId="77777777" w:rsidR="00181BA4" w:rsidRPr="0038625C" w:rsidRDefault="00181BA4" w:rsidP="00181BA4">
      <w:pPr>
        <w:pStyle w:val="DefaultText"/>
        <w:spacing w:after="0"/>
        <w:rPr>
          <w:rFonts w:cs="Arial"/>
          <w:lang w:val="ro-RO"/>
        </w:rPr>
      </w:pPr>
    </w:p>
    <w:p w14:paraId="0B1760AF" w14:textId="77777777" w:rsidR="00181BA4" w:rsidRPr="0038625C" w:rsidRDefault="00181BA4" w:rsidP="00181BA4">
      <w:pPr>
        <w:pStyle w:val="DefaultText"/>
        <w:spacing w:after="0"/>
        <w:rPr>
          <w:rFonts w:cs="Arial"/>
          <w:lang w:val="ro-RO"/>
        </w:rPr>
      </w:pPr>
      <w:r w:rsidRPr="0038625C">
        <w:rPr>
          <w:rFonts w:cs="Arial"/>
          <w:lang w:val="ro-RO"/>
        </w:rPr>
        <w:t>Director general adjunct,</w:t>
      </w:r>
    </w:p>
    <w:bookmarkStart w:id="6" w:name="Dir_adj"/>
    <w:p w14:paraId="1AE4C02A" w14:textId="77777777" w:rsidR="00181BA4" w:rsidRPr="0038625C" w:rsidRDefault="00390E3B" w:rsidP="00181BA4">
      <w:pPr>
        <w:pStyle w:val="DefaultText"/>
        <w:spacing w:after="0"/>
        <w:rPr>
          <w:rFonts w:cs="Arial"/>
          <w:lang w:val="ro-RO"/>
        </w:rPr>
      </w:pPr>
      <w:sdt>
        <w:sdtPr>
          <w:rPr>
            <w:bCs/>
            <w:lang w:val="ro-RO"/>
          </w:rPr>
          <w:alias w:val="Director Adjunct"/>
          <w:tag w:val="Dir_adj"/>
          <w:id w:val="567619541"/>
          <w:placeholder>
            <w:docPart w:val="29B875B3019C42DEBBE25343F7279266"/>
          </w:placeholder>
        </w:sdtPr>
        <w:sdtEndPr/>
        <w:sdtContent>
          <w:r w:rsidR="00181BA4" w:rsidRPr="0038625C">
            <w:rPr>
              <w:bCs/>
              <w:lang w:val="ro-RO"/>
            </w:rPr>
            <w:t>Simion ILIE</w:t>
          </w:r>
        </w:sdtContent>
      </w:sdt>
      <w:bookmarkEnd w:id="6"/>
    </w:p>
    <w:p w14:paraId="54ACD3A3" w14:textId="77777777" w:rsidR="00181BA4" w:rsidRPr="0038625C" w:rsidRDefault="00181BA4" w:rsidP="00181BA4">
      <w:pPr>
        <w:pStyle w:val="DefaultText"/>
        <w:rPr>
          <w:rFonts w:cs="Arial"/>
          <w:lang w:val="ro-RO"/>
        </w:rPr>
      </w:pPr>
    </w:p>
    <w:p w14:paraId="053FFFE4" w14:textId="77777777" w:rsidR="00181BA4" w:rsidRPr="0038625C" w:rsidRDefault="00181BA4" w:rsidP="00181BA4">
      <w:pPr>
        <w:spacing w:after="0"/>
        <w:jc w:val="left"/>
        <w:rPr>
          <w:rFonts w:cs="Arial"/>
          <w:szCs w:val="24"/>
          <w:lang w:val="fr-FR"/>
        </w:rPr>
      </w:pPr>
      <w:proofErr w:type="spellStart"/>
      <w:r w:rsidRPr="0038625C">
        <w:rPr>
          <w:rFonts w:cs="Arial"/>
          <w:szCs w:val="24"/>
          <w:lang w:val="fr-FR"/>
        </w:rPr>
        <w:t>Șef</w:t>
      </w:r>
      <w:proofErr w:type="spellEnd"/>
      <w:r w:rsidRPr="0038625C">
        <w:rPr>
          <w:rFonts w:cs="Arial"/>
          <w:szCs w:val="24"/>
          <w:lang w:val="fr-FR"/>
        </w:rPr>
        <w:t xml:space="preserve"> </w:t>
      </w:r>
      <w:proofErr w:type="spellStart"/>
      <w:r w:rsidRPr="0038625C">
        <w:rPr>
          <w:rFonts w:cs="Arial"/>
          <w:szCs w:val="24"/>
          <w:lang w:val="fr-FR"/>
        </w:rPr>
        <w:t>serviciu</w:t>
      </w:r>
      <w:proofErr w:type="spellEnd"/>
      <w:r w:rsidRPr="0038625C">
        <w:rPr>
          <w:rFonts w:cs="Arial"/>
          <w:szCs w:val="24"/>
          <w:lang w:val="fr-FR"/>
        </w:rPr>
        <w:t>,</w:t>
      </w:r>
    </w:p>
    <w:p w14:paraId="034881FB" w14:textId="77777777" w:rsidR="00181BA4" w:rsidRPr="0038625C" w:rsidRDefault="00181BA4" w:rsidP="00181BA4">
      <w:pPr>
        <w:spacing w:after="0"/>
        <w:jc w:val="left"/>
        <w:rPr>
          <w:rFonts w:cs="Arial"/>
          <w:szCs w:val="24"/>
          <w:lang w:val="fr-FR"/>
        </w:rPr>
      </w:pPr>
      <w:r w:rsidRPr="0038625C">
        <w:rPr>
          <w:rFonts w:cs="Arial"/>
          <w:szCs w:val="24"/>
          <w:lang w:val="fr-FR"/>
        </w:rPr>
        <w:t>Cristina DUMITRICĂ</w:t>
      </w:r>
    </w:p>
    <w:p w14:paraId="0FAF3DD9" w14:textId="77777777" w:rsidR="00181BA4" w:rsidRPr="0038625C" w:rsidRDefault="00181BA4" w:rsidP="00181BA4">
      <w:pPr>
        <w:pStyle w:val="DefaultText"/>
        <w:rPr>
          <w:rFonts w:cs="Arial"/>
          <w:lang w:val="ro-RO"/>
        </w:rPr>
      </w:pPr>
    </w:p>
    <w:p w14:paraId="50E46222" w14:textId="77777777" w:rsidR="00181BA4" w:rsidRPr="0038625C" w:rsidRDefault="00181BA4" w:rsidP="00181BA4">
      <w:pPr>
        <w:pStyle w:val="DefaultText"/>
        <w:spacing w:after="0"/>
        <w:rPr>
          <w:rFonts w:cs="Arial"/>
          <w:lang w:val="ro-RO"/>
        </w:rPr>
      </w:pPr>
      <w:r w:rsidRPr="0038625C">
        <w:rPr>
          <w:rFonts w:cs="Arial"/>
          <w:lang w:val="ro-RO"/>
        </w:rPr>
        <w:t>Întocmit,</w:t>
      </w:r>
    </w:p>
    <w:bookmarkStart w:id="7" w:name="resp_achizitie"/>
    <w:p w14:paraId="64959AF3" w14:textId="77777777" w:rsidR="004708E5" w:rsidRPr="0038625C" w:rsidRDefault="00390E3B" w:rsidP="00276D5D">
      <w:pPr>
        <w:rPr>
          <w:rStyle w:val="SubtleReference"/>
          <w:color w:val="auto"/>
          <w:szCs w:val="24"/>
          <w:lang w:val="ro-RO"/>
        </w:rPr>
      </w:pPr>
      <w:sdt>
        <w:sdtPr>
          <w:rPr>
            <w:rFonts w:cs="Arial"/>
            <w:bCs/>
            <w:smallCaps/>
            <w:color w:val="5A5A5A" w:themeColor="text1" w:themeTint="A5"/>
            <w:szCs w:val="24"/>
          </w:rPr>
          <w:alias w:val="Responsabil achizitie"/>
          <w:tag w:val="Resp_achizitie"/>
          <w:id w:val="-622225313"/>
          <w:placeholder>
            <w:docPart w:val="86D8FC8A24334686B28160AA094F783B"/>
          </w:placeholder>
          <w:dropDownList>
            <w:listItem w:value="Alege responsabil achiz."/>
            <w:listItem w:displayText="Alina HORIA - Consilier achiziții publice superior" w:value="alina"/>
            <w:listItem w:displayText="Allice HERSCHER-DOBRE - Consilier achiziții publice superior" w:value="AH"/>
            <w:listItem w:displayText="Anca CREȚU - Consilier achiziții publice principal" w:value="anca"/>
            <w:listItem w:displayText="Andrei-Bogdan CIPERE - Consilier achiziții publice asistent" w:value="BC"/>
            <w:listItem w:displayText="Carmen CÎMPEANU - Consilier achiziții publice superior" w:value="carmen"/>
            <w:listItem w:displayText="Cristian BUZICĂ - Consilier achiziții publice superior" w:value="cristian"/>
            <w:listItem w:displayText="Diana DIMA - Consilier achiziții publice asistent" w:value="DD"/>
            <w:listItem w:displayText="Elena BĂCNEANU - Consilier achiziții publice debutant " w:value="Elena BĂCNEANU - Consilier achiziții publice debutant "/>
            <w:listItem w:displayText="Lavinia VASILE - Inspector principal" w:value="LV"/>
            <w:listItem w:displayText="Margareta TEODORESCU - Consilier achiziții publice principal" w:value="margareta"/>
            <w:listItem w:displayText="Marilena NEDELOIU - Consilier achiziții publice superior" w:value="MN"/>
            <w:listItem w:displayText="Monica LAZĂR - Consilier achiziții publice asistent" w:value="ML"/>
            <w:listItem w:displayText="Mihai BOCĂNEȚ - Consilier achiziții publice superior" w:value="MB"/>
            <w:listItem w:displayText="Romina RĂCESCU - Expert principal" w:value="RR"/>
            <w:listItem w:displayText="Vlad MOISA - Consilier achiziții publice principal" w:value="VM"/>
          </w:dropDownList>
        </w:sdtPr>
        <w:sdtEndPr/>
        <w:sdtContent>
          <w:r w:rsidR="0038625C" w:rsidRPr="0038625C">
            <w:rPr>
              <w:rFonts w:cs="Arial"/>
              <w:bCs/>
              <w:smallCaps/>
              <w:szCs w:val="24"/>
            </w:rPr>
            <w:t>Monica LAZĂR - Consilier achiziții publice asistent</w:t>
          </w:r>
        </w:sdtContent>
      </w:sdt>
      <w:bookmarkEnd w:id="7"/>
    </w:p>
    <w:sectPr w:rsidR="004708E5" w:rsidRPr="0038625C" w:rsidSect="00A77A26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080" w:right="929" w:bottom="1440" w:left="1440" w:header="270" w:footer="4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A945D" w14:textId="77777777" w:rsidR="00390E3B" w:rsidRDefault="00390E3B" w:rsidP="006225F4">
      <w:pPr>
        <w:spacing w:after="0"/>
      </w:pPr>
      <w:r>
        <w:separator/>
      </w:r>
    </w:p>
  </w:endnote>
  <w:endnote w:type="continuationSeparator" w:id="0">
    <w:p w14:paraId="28AA6E71" w14:textId="77777777" w:rsidR="00390E3B" w:rsidRDefault="00390E3B" w:rsidP="006225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F11D3" w14:textId="05296B16" w:rsidR="00A77A26" w:rsidRPr="00E35272" w:rsidRDefault="00A77A26" w:rsidP="00A77A26">
    <w:pPr>
      <w:pStyle w:val="Footer"/>
      <w:spacing w:after="0"/>
      <w:rPr>
        <w:sz w:val="16"/>
        <w:szCs w:val="16"/>
        <w:lang w:val="fr-FR"/>
      </w:rPr>
    </w:pPr>
    <w:proofErr w:type="spellStart"/>
    <w:r w:rsidRPr="00E35272">
      <w:rPr>
        <w:sz w:val="16"/>
        <w:szCs w:val="16"/>
        <w:lang w:val="fr-FR"/>
      </w:rPr>
      <w:t>Elaborat</w:t>
    </w:r>
    <w:proofErr w:type="spellEnd"/>
    <w:r w:rsidRPr="00E35272">
      <w:rPr>
        <w:sz w:val="16"/>
        <w:szCs w:val="16"/>
        <w:lang w:val="fr-FR"/>
      </w:rPr>
      <w:t xml:space="preserve"> </w:t>
    </w:r>
    <w:proofErr w:type="gramStart"/>
    <w:r w:rsidRPr="00E35272">
      <w:rPr>
        <w:sz w:val="16"/>
        <w:szCs w:val="16"/>
        <w:lang w:val="fr-FR"/>
      </w:rPr>
      <w:t>de:</w:t>
    </w:r>
    <w:proofErr w:type="gramEnd"/>
    <w:r w:rsidRPr="00E35272">
      <w:rPr>
        <w:sz w:val="16"/>
        <w:szCs w:val="16"/>
        <w:lang w:val="fr-FR"/>
      </w:rPr>
      <w:t xml:space="preserve"> </w:t>
    </w:r>
    <w:r>
      <w:rPr>
        <w:sz w:val="16"/>
        <w:szCs w:val="16"/>
        <w:lang w:val="fr-FR"/>
      </w:rPr>
      <w:fldChar w:fldCharType="begin"/>
    </w:r>
    <w:r>
      <w:rPr>
        <w:sz w:val="16"/>
        <w:szCs w:val="16"/>
        <w:lang w:val="fr-FR"/>
      </w:rPr>
      <w:instrText xml:space="preserve"> REF resp_achizitie \h  \* MERGEFORMAT </w:instrText>
    </w:r>
    <w:r>
      <w:rPr>
        <w:sz w:val="16"/>
        <w:szCs w:val="16"/>
        <w:lang w:val="fr-FR"/>
      </w:rPr>
    </w:r>
    <w:r>
      <w:rPr>
        <w:sz w:val="16"/>
        <w:szCs w:val="16"/>
        <w:lang w:val="fr-FR"/>
      </w:rPr>
      <w:fldChar w:fldCharType="separate"/>
    </w:r>
    <w:sdt>
      <w:sdtPr>
        <w:rPr>
          <w:rFonts w:cs="Arial"/>
          <w:bCs/>
          <w:sz w:val="16"/>
          <w:szCs w:val="16"/>
          <w:lang w:val="fr-FR"/>
        </w:rPr>
        <w:alias w:val="Responsabil achizitie"/>
        <w:tag w:val="Resp_achizitie"/>
        <w:id w:val="-1002039191"/>
        <w:placeholder>
          <w:docPart w:val="58DCD5BF984D4215BFD6FE57F28A1D24"/>
        </w:placeholder>
        <w:dropDownList>
          <w:listItem w:value="Alege responsabil achiz."/>
          <w:listItem w:displayText="Alina HORIA - Consilier achiziții publice superior" w:value="alina"/>
          <w:listItem w:displayText="Allice HERSCHER-DOBRE - Consilier achiziții publice superior" w:value="AH"/>
          <w:listItem w:displayText="Anca CREȚU - Consilier achiziții publice principal" w:value="anca"/>
          <w:listItem w:displayText="Andrei-Bogdan CIPERE - Consilier achiziții publice asistent" w:value="BC"/>
          <w:listItem w:displayText="Carmen CÎMPEANU - Consilier achiziții publice superior" w:value="carmen"/>
          <w:listItem w:displayText="Cristian BUZICĂ - Consilier achiziții publice superior" w:value="cristian"/>
          <w:listItem w:displayText="Diana DIMA - Consilier achiziții publice asistent" w:value="DD"/>
          <w:listItem w:displayText="Elena BĂCNEANU - Consilier achiziții publice debutant " w:value="Elena BĂCNEANU - Consilier achiziții publice debutant "/>
          <w:listItem w:displayText="Lavinia VASILE - Inspector principal" w:value="LV"/>
          <w:listItem w:displayText="Margareta TEODORESCU - Consilier achiziții publice principal" w:value="margareta"/>
          <w:listItem w:displayText="Marilena NEDELOIU - Consilier achiziții publice superior" w:value="MN"/>
          <w:listItem w:displayText="Monica LAZĂR - Consilier achiziții publice asistent" w:value="ML"/>
          <w:listItem w:displayText="Mihai BOCĂNEȚ - Consilier achiziții publice superior" w:value="MB"/>
          <w:listItem w:displayText="Romina RĂCESCU - Expert principal" w:value="RR"/>
          <w:listItem w:displayText="Vlad MOISA - Consilier achiziții publice principal" w:value="VM"/>
        </w:dropDownList>
      </w:sdtPr>
      <w:sdtContent>
        <w:r w:rsidR="00FB3006" w:rsidRPr="00FB3006">
          <w:rPr>
            <w:rFonts w:cs="Arial"/>
            <w:bCs/>
            <w:sz w:val="16"/>
            <w:szCs w:val="16"/>
            <w:lang w:val="fr-FR"/>
          </w:rPr>
          <w:t>Monica LAZĂR - Consilier achiziții publice asistent</w:t>
        </w:r>
      </w:sdtContent>
    </w:sdt>
    <w:r>
      <w:rPr>
        <w:sz w:val="16"/>
        <w:szCs w:val="16"/>
        <w:lang w:val="fr-FR"/>
      </w:rPr>
      <w:fldChar w:fldCharType="end"/>
    </w:r>
  </w:p>
  <w:p w14:paraId="77EBA94F" w14:textId="40D8DAFD" w:rsidR="00A77A26" w:rsidRPr="002D767F" w:rsidRDefault="00A77A26" w:rsidP="00A77A26">
    <w:pPr>
      <w:pStyle w:val="Footer"/>
      <w:spacing w:after="0"/>
      <w:rPr>
        <w:sz w:val="16"/>
        <w:szCs w:val="16"/>
        <w:lang w:val="fr-FR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"dd.MM.yyyy" </w:instrText>
    </w:r>
    <w:r>
      <w:rPr>
        <w:sz w:val="16"/>
        <w:szCs w:val="16"/>
      </w:rPr>
      <w:fldChar w:fldCharType="separate"/>
    </w:r>
    <w:r w:rsidR="00FB3006">
      <w:rPr>
        <w:noProof/>
        <w:sz w:val="16"/>
        <w:szCs w:val="16"/>
      </w:rPr>
      <w:t>27.12.2021</w:t>
    </w:r>
    <w:r>
      <w:rPr>
        <w:sz w:val="16"/>
        <w:szCs w:val="16"/>
      </w:rPr>
      <w:fldChar w:fldCharType="end"/>
    </w:r>
  </w:p>
  <w:sdt>
    <w:sdtPr>
      <w:rPr>
        <w:sz w:val="16"/>
        <w:szCs w:val="16"/>
      </w:rPr>
      <w:id w:val="114377475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CB3DDA" w14:textId="77777777" w:rsidR="006225F4" w:rsidRPr="00A77A26" w:rsidRDefault="00A77A26" w:rsidP="00A77A26">
            <w:pPr>
              <w:pStyle w:val="Footer"/>
              <w:spacing w:after="0"/>
              <w:jc w:val="right"/>
              <w:rPr>
                <w:sz w:val="16"/>
                <w:szCs w:val="16"/>
                <w:lang w:val="fr-FR"/>
              </w:rPr>
            </w:pPr>
            <w:r w:rsidRPr="00E35272">
              <w:rPr>
                <w:sz w:val="16"/>
                <w:szCs w:val="16"/>
                <w:lang w:val="fr-FR"/>
              </w:rPr>
              <w:t>Pag</w:t>
            </w:r>
            <w:r>
              <w:rPr>
                <w:sz w:val="16"/>
                <w:szCs w:val="16"/>
                <w:lang w:val="fr-FR"/>
              </w:rPr>
              <w:t>.</w:t>
            </w:r>
            <w:r w:rsidRPr="00E35272">
              <w:rPr>
                <w:sz w:val="16"/>
                <w:szCs w:val="16"/>
                <w:lang w:val="fr-FR"/>
              </w:rPr>
              <w:t xml:space="preserve"> </w:t>
            </w:r>
            <w:r w:rsidRPr="00E35272">
              <w:rPr>
                <w:bCs/>
                <w:sz w:val="16"/>
                <w:szCs w:val="16"/>
              </w:rPr>
              <w:fldChar w:fldCharType="begin"/>
            </w:r>
            <w:r w:rsidRPr="00E35272">
              <w:rPr>
                <w:bCs/>
                <w:sz w:val="16"/>
                <w:szCs w:val="16"/>
                <w:lang w:val="fr-FR"/>
              </w:rPr>
              <w:instrText xml:space="preserve"> PAGE </w:instrText>
            </w:r>
            <w:r w:rsidRPr="00E35272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2</w:t>
            </w:r>
            <w:r w:rsidRPr="00E35272">
              <w:rPr>
                <w:bCs/>
                <w:sz w:val="16"/>
                <w:szCs w:val="16"/>
              </w:rPr>
              <w:fldChar w:fldCharType="end"/>
            </w:r>
            <w:r w:rsidRPr="00E35272">
              <w:rPr>
                <w:bCs/>
                <w:sz w:val="16"/>
                <w:szCs w:val="16"/>
                <w:lang w:val="fr-FR"/>
              </w:rPr>
              <w:t>/</w:t>
            </w:r>
            <w:r w:rsidRPr="00E35272">
              <w:rPr>
                <w:bCs/>
                <w:sz w:val="16"/>
                <w:szCs w:val="16"/>
              </w:rPr>
              <w:fldChar w:fldCharType="begin"/>
            </w:r>
            <w:r w:rsidRPr="00E35272">
              <w:rPr>
                <w:bCs/>
                <w:sz w:val="16"/>
                <w:szCs w:val="16"/>
                <w:lang w:val="fr-FR"/>
              </w:rPr>
              <w:instrText xml:space="preserve"> NUMPAGES  </w:instrText>
            </w:r>
            <w:r w:rsidRPr="00E35272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4</w:t>
            </w:r>
            <w:r w:rsidRPr="00E3527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866A0" w14:textId="225277FA" w:rsidR="00A77A26" w:rsidRPr="00E35272" w:rsidRDefault="00A77A26" w:rsidP="00A77A26">
    <w:pPr>
      <w:pStyle w:val="Footer"/>
      <w:spacing w:after="0"/>
      <w:rPr>
        <w:sz w:val="16"/>
        <w:szCs w:val="16"/>
        <w:lang w:val="fr-FR"/>
      </w:rPr>
    </w:pPr>
    <w:proofErr w:type="spellStart"/>
    <w:r w:rsidRPr="00E35272">
      <w:rPr>
        <w:sz w:val="16"/>
        <w:szCs w:val="16"/>
        <w:lang w:val="fr-FR"/>
      </w:rPr>
      <w:t>Elaborat</w:t>
    </w:r>
    <w:proofErr w:type="spellEnd"/>
    <w:r w:rsidRPr="00E35272">
      <w:rPr>
        <w:sz w:val="16"/>
        <w:szCs w:val="16"/>
        <w:lang w:val="fr-FR"/>
      </w:rPr>
      <w:t xml:space="preserve"> </w:t>
    </w:r>
    <w:proofErr w:type="gramStart"/>
    <w:r w:rsidRPr="00E35272">
      <w:rPr>
        <w:sz w:val="16"/>
        <w:szCs w:val="16"/>
        <w:lang w:val="fr-FR"/>
      </w:rPr>
      <w:t>de:</w:t>
    </w:r>
    <w:proofErr w:type="gramEnd"/>
    <w:r w:rsidRPr="00E35272">
      <w:rPr>
        <w:sz w:val="16"/>
        <w:szCs w:val="16"/>
        <w:lang w:val="fr-FR"/>
      </w:rPr>
      <w:t xml:space="preserve"> </w:t>
    </w:r>
    <w:r>
      <w:rPr>
        <w:sz w:val="16"/>
        <w:szCs w:val="16"/>
        <w:lang w:val="fr-FR"/>
      </w:rPr>
      <w:fldChar w:fldCharType="begin"/>
    </w:r>
    <w:r>
      <w:rPr>
        <w:sz w:val="16"/>
        <w:szCs w:val="16"/>
        <w:lang w:val="fr-FR"/>
      </w:rPr>
      <w:instrText xml:space="preserve"> REF resp_achizitie \h  \* MERGEFORMAT </w:instrText>
    </w:r>
    <w:r>
      <w:rPr>
        <w:sz w:val="16"/>
        <w:szCs w:val="16"/>
        <w:lang w:val="fr-FR"/>
      </w:rPr>
    </w:r>
    <w:r>
      <w:rPr>
        <w:sz w:val="16"/>
        <w:szCs w:val="16"/>
        <w:lang w:val="fr-FR"/>
      </w:rPr>
      <w:fldChar w:fldCharType="separate"/>
    </w:r>
    <w:sdt>
      <w:sdtPr>
        <w:rPr>
          <w:rFonts w:cs="Arial"/>
          <w:bCs/>
          <w:sz w:val="16"/>
          <w:szCs w:val="16"/>
          <w:lang w:val="fr-FR"/>
        </w:rPr>
        <w:alias w:val="Responsabil achizitie"/>
        <w:tag w:val="Resp_achizitie"/>
        <w:id w:val="-837993247"/>
        <w:placeholder>
          <w:docPart w:val="EB0850EBB75944749607BFEE4A77C9E6"/>
        </w:placeholder>
        <w:dropDownList>
          <w:listItem w:value="Alege responsabil achiz."/>
          <w:listItem w:displayText="Alina HORIA - Consilier achiziții publice superior" w:value="alina"/>
          <w:listItem w:displayText="Allice HERSCHER-DOBRE - Consilier achiziții publice superior" w:value="AH"/>
          <w:listItem w:displayText="Anca CREȚU - Consilier achiziții publice principal" w:value="anca"/>
          <w:listItem w:displayText="Andrei-Bogdan CIPERE - Consilier achiziții publice asistent" w:value="BC"/>
          <w:listItem w:displayText="Carmen CÎMPEANU - Consilier achiziții publice superior" w:value="carmen"/>
          <w:listItem w:displayText="Cristian BUZICĂ - Consilier achiziții publice superior" w:value="cristian"/>
          <w:listItem w:displayText="Diana DIMA - Consilier achiziții publice asistent" w:value="DD"/>
          <w:listItem w:displayText="Elena BĂCNEANU - Consilier achiziții publice debutant " w:value="Elena BĂCNEANU - Consilier achiziții publice debutant "/>
          <w:listItem w:displayText="Lavinia VASILE - Inspector principal" w:value="LV"/>
          <w:listItem w:displayText="Margareta TEODORESCU - Consilier achiziții publice principal" w:value="margareta"/>
          <w:listItem w:displayText="Marilena NEDELOIU - Consilier achiziții publice superior" w:value="MN"/>
          <w:listItem w:displayText="Monica LAZĂR - Consilier achiziții publice asistent" w:value="ML"/>
          <w:listItem w:displayText="Mihai BOCĂNEȚ - Consilier achiziții publice superior" w:value="MB"/>
          <w:listItem w:displayText="Romina RĂCESCU - Expert principal" w:value="RR"/>
          <w:listItem w:displayText="Vlad MOISA - Consilier achiziții publice principal" w:value="VM"/>
        </w:dropDownList>
      </w:sdtPr>
      <w:sdtContent>
        <w:r w:rsidR="00FB3006" w:rsidRPr="00FB3006">
          <w:rPr>
            <w:rFonts w:cs="Arial"/>
            <w:bCs/>
            <w:sz w:val="16"/>
            <w:szCs w:val="16"/>
            <w:lang w:val="fr-FR"/>
          </w:rPr>
          <w:t>Monica LAZĂR - Consilier achiziții publice asistent</w:t>
        </w:r>
      </w:sdtContent>
    </w:sdt>
    <w:r>
      <w:rPr>
        <w:sz w:val="16"/>
        <w:szCs w:val="16"/>
        <w:lang w:val="fr-FR"/>
      </w:rPr>
      <w:fldChar w:fldCharType="end"/>
    </w:r>
  </w:p>
  <w:p w14:paraId="0115F839" w14:textId="6831F48B" w:rsidR="00A77A26" w:rsidRPr="002D767F" w:rsidRDefault="00A77A26" w:rsidP="00A77A26">
    <w:pPr>
      <w:pStyle w:val="Footer"/>
      <w:spacing w:after="0"/>
      <w:rPr>
        <w:sz w:val="16"/>
        <w:szCs w:val="16"/>
        <w:lang w:val="fr-FR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"dd.MM.yyyy" </w:instrText>
    </w:r>
    <w:r>
      <w:rPr>
        <w:sz w:val="16"/>
        <w:szCs w:val="16"/>
      </w:rPr>
      <w:fldChar w:fldCharType="separate"/>
    </w:r>
    <w:r w:rsidR="00FB3006">
      <w:rPr>
        <w:noProof/>
        <w:sz w:val="16"/>
        <w:szCs w:val="16"/>
      </w:rPr>
      <w:t>27.12.2021</w:t>
    </w:r>
    <w:r>
      <w:rPr>
        <w:sz w:val="16"/>
        <w:szCs w:val="16"/>
      </w:rPr>
      <w:fldChar w:fldCharType="end"/>
    </w:r>
  </w:p>
  <w:sdt>
    <w:sdtPr>
      <w:rPr>
        <w:sz w:val="16"/>
        <w:szCs w:val="16"/>
      </w:rPr>
      <w:id w:val="205664730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295600543"/>
          <w:docPartObj>
            <w:docPartGallery w:val="Page Numbers (Top of Page)"/>
            <w:docPartUnique/>
          </w:docPartObj>
        </w:sdtPr>
        <w:sdtEndPr/>
        <w:sdtContent>
          <w:p w14:paraId="42E04BFE" w14:textId="77777777" w:rsidR="006225F4" w:rsidRPr="00A77A26" w:rsidRDefault="00A77A26" w:rsidP="00A77A26">
            <w:pPr>
              <w:pStyle w:val="Footer"/>
              <w:spacing w:after="0"/>
              <w:jc w:val="right"/>
              <w:rPr>
                <w:sz w:val="16"/>
                <w:szCs w:val="16"/>
                <w:lang w:val="fr-FR"/>
              </w:rPr>
            </w:pPr>
            <w:r w:rsidRPr="00E35272">
              <w:rPr>
                <w:sz w:val="16"/>
                <w:szCs w:val="16"/>
                <w:lang w:val="fr-FR"/>
              </w:rPr>
              <w:t>Pag</w:t>
            </w:r>
            <w:r>
              <w:rPr>
                <w:sz w:val="16"/>
                <w:szCs w:val="16"/>
                <w:lang w:val="fr-FR"/>
              </w:rPr>
              <w:t>.</w:t>
            </w:r>
            <w:r w:rsidRPr="00E35272">
              <w:rPr>
                <w:sz w:val="16"/>
                <w:szCs w:val="16"/>
                <w:lang w:val="fr-FR"/>
              </w:rPr>
              <w:t xml:space="preserve"> </w:t>
            </w:r>
            <w:r w:rsidRPr="00E35272">
              <w:rPr>
                <w:bCs/>
                <w:sz w:val="16"/>
                <w:szCs w:val="16"/>
              </w:rPr>
              <w:fldChar w:fldCharType="begin"/>
            </w:r>
            <w:r w:rsidRPr="00E35272">
              <w:rPr>
                <w:bCs/>
                <w:sz w:val="16"/>
                <w:szCs w:val="16"/>
                <w:lang w:val="fr-FR"/>
              </w:rPr>
              <w:instrText xml:space="preserve"> PAGE </w:instrText>
            </w:r>
            <w:r w:rsidRPr="00E35272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2</w:t>
            </w:r>
            <w:r w:rsidRPr="00E35272">
              <w:rPr>
                <w:bCs/>
                <w:sz w:val="16"/>
                <w:szCs w:val="16"/>
              </w:rPr>
              <w:fldChar w:fldCharType="end"/>
            </w:r>
            <w:r w:rsidRPr="00E35272">
              <w:rPr>
                <w:bCs/>
                <w:sz w:val="16"/>
                <w:szCs w:val="16"/>
                <w:lang w:val="fr-FR"/>
              </w:rPr>
              <w:t>/</w:t>
            </w:r>
            <w:r w:rsidRPr="00E35272">
              <w:rPr>
                <w:bCs/>
                <w:sz w:val="16"/>
                <w:szCs w:val="16"/>
              </w:rPr>
              <w:fldChar w:fldCharType="begin"/>
            </w:r>
            <w:r w:rsidRPr="00E35272">
              <w:rPr>
                <w:bCs/>
                <w:sz w:val="16"/>
                <w:szCs w:val="16"/>
                <w:lang w:val="fr-FR"/>
              </w:rPr>
              <w:instrText xml:space="preserve"> NUMPAGES  </w:instrText>
            </w:r>
            <w:r w:rsidRPr="00E35272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3</w:t>
            </w:r>
            <w:r w:rsidRPr="00E3527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6BC51" w14:textId="77777777" w:rsidR="00390E3B" w:rsidRDefault="00390E3B" w:rsidP="006225F4">
      <w:pPr>
        <w:spacing w:after="0"/>
      </w:pPr>
      <w:r>
        <w:separator/>
      </w:r>
    </w:p>
  </w:footnote>
  <w:footnote w:type="continuationSeparator" w:id="0">
    <w:p w14:paraId="52317DF3" w14:textId="77777777" w:rsidR="00390E3B" w:rsidRDefault="00390E3B" w:rsidP="006225F4">
      <w:pPr>
        <w:spacing w:after="0"/>
      </w:pPr>
      <w:r>
        <w:continuationSeparator/>
      </w:r>
    </w:p>
  </w:footnote>
  <w:footnote w:id="1">
    <w:p w14:paraId="0B90A644" w14:textId="77777777" w:rsidR="00895B22" w:rsidRDefault="00895B22" w:rsidP="00895B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În</w:t>
      </w:r>
      <w:proofErr w:type="spellEnd"/>
      <w:r>
        <w:t xml:space="preserve"> principal </w:t>
      </w:r>
      <w:r w:rsidRPr="00A5270B">
        <w:t xml:space="preserve">art.7 </w:t>
      </w:r>
      <w:proofErr w:type="spellStart"/>
      <w:proofErr w:type="gramStart"/>
      <w:r w:rsidRPr="00A5270B">
        <w:t>alin</w:t>
      </w:r>
      <w:proofErr w:type="spellEnd"/>
      <w:r w:rsidRPr="00A5270B">
        <w:t>.(</w:t>
      </w:r>
      <w:proofErr w:type="gramEnd"/>
      <w:r w:rsidRPr="00A5270B">
        <w:t xml:space="preserve">5) din </w:t>
      </w:r>
      <w:proofErr w:type="spellStart"/>
      <w:r w:rsidRPr="00A5270B">
        <w:t>Legea</w:t>
      </w:r>
      <w:proofErr w:type="spellEnd"/>
      <w:r w:rsidRPr="00A5270B">
        <w:t xml:space="preserve"> nr.98/2016 </w:t>
      </w:r>
      <w:proofErr w:type="spellStart"/>
      <w:r w:rsidRPr="00A5270B">
        <w:t>privind</w:t>
      </w:r>
      <w:proofErr w:type="spellEnd"/>
      <w:r w:rsidRPr="00A5270B">
        <w:t xml:space="preserve"> </w:t>
      </w:r>
      <w:proofErr w:type="spellStart"/>
      <w:r w:rsidRPr="00A5270B">
        <w:t>achizițiile</w:t>
      </w:r>
      <w:proofErr w:type="spellEnd"/>
      <w:r w:rsidRPr="00A5270B">
        <w:t xml:space="preserve"> </w:t>
      </w:r>
      <w:proofErr w:type="spellStart"/>
      <w:r w:rsidRPr="00A5270B">
        <w:t>publice</w:t>
      </w:r>
      <w:proofErr w:type="spellEnd"/>
      <w:r>
        <w:t xml:space="preserve">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 w:rsidRPr="00A5270B">
        <w:t xml:space="preserve"> </w:t>
      </w:r>
      <w:proofErr w:type="spellStart"/>
      <w:r w:rsidRPr="00A5270B">
        <w:t>și</w:t>
      </w:r>
      <w:proofErr w:type="spellEnd"/>
      <w:r w:rsidRPr="00A5270B">
        <w:t xml:space="preserve"> art. 43</w:t>
      </w:r>
      <w:r>
        <w:t xml:space="preserve"> </w:t>
      </w:r>
      <w:r w:rsidRPr="00A5270B">
        <w:t xml:space="preserve">din </w:t>
      </w:r>
      <w:proofErr w:type="spellStart"/>
      <w:r>
        <w:t>Normele</w:t>
      </w:r>
      <w:proofErr w:type="spellEnd"/>
      <w:r w:rsidRPr="00A5270B">
        <w:t xml:space="preserve"> </w:t>
      </w:r>
      <w:proofErr w:type="spellStart"/>
      <w:r w:rsidRPr="00A5270B">
        <w:t>metodologice</w:t>
      </w:r>
      <w:proofErr w:type="spellEnd"/>
      <w:r w:rsidRPr="00A5270B">
        <w:t xml:space="preserve"> de </w:t>
      </w:r>
      <w:proofErr w:type="spellStart"/>
      <w:r w:rsidRPr="00A5270B">
        <w:t>aplicare</w:t>
      </w:r>
      <w:proofErr w:type="spellEnd"/>
      <w:r w:rsidRPr="00A5270B">
        <w:t xml:space="preserve"> a </w:t>
      </w:r>
      <w:proofErr w:type="spellStart"/>
      <w:r w:rsidRPr="00A5270B">
        <w:t>prevederilor</w:t>
      </w:r>
      <w:proofErr w:type="spellEnd"/>
      <w:r w:rsidRPr="00A5270B">
        <w:t xml:space="preserve"> </w:t>
      </w:r>
      <w:proofErr w:type="spellStart"/>
      <w:r w:rsidRPr="00A5270B">
        <w:t>referitoare</w:t>
      </w:r>
      <w:proofErr w:type="spellEnd"/>
      <w:r w:rsidRPr="00A5270B">
        <w:t xml:space="preserve"> la </w:t>
      </w:r>
      <w:proofErr w:type="spellStart"/>
      <w:r w:rsidRPr="00A5270B">
        <w:t>atribuirea</w:t>
      </w:r>
      <w:proofErr w:type="spellEnd"/>
      <w:r w:rsidRPr="00A5270B">
        <w:t xml:space="preserve"> </w:t>
      </w:r>
      <w:proofErr w:type="spellStart"/>
      <w:r w:rsidRPr="00A5270B">
        <w:t>contractului</w:t>
      </w:r>
      <w:proofErr w:type="spellEnd"/>
      <w:r w:rsidRPr="00A5270B">
        <w:t xml:space="preserve"> de </w:t>
      </w:r>
      <w:proofErr w:type="spellStart"/>
      <w:r w:rsidRPr="00A5270B">
        <w:t>achiziție</w:t>
      </w:r>
      <w:proofErr w:type="spellEnd"/>
      <w:r w:rsidRPr="00A5270B">
        <w:t xml:space="preserve"> </w:t>
      </w:r>
      <w:proofErr w:type="spellStart"/>
      <w:r w:rsidRPr="00A5270B">
        <w:t>publică</w:t>
      </w:r>
      <w:proofErr w:type="spellEnd"/>
      <w:r w:rsidRPr="00A5270B">
        <w:t>/</w:t>
      </w:r>
      <w:proofErr w:type="spellStart"/>
      <w:r w:rsidRPr="00A5270B">
        <w:t>acordului-cadru</w:t>
      </w:r>
      <w:proofErr w:type="spellEnd"/>
      <w:r w:rsidRPr="00A5270B">
        <w:t xml:space="preserve"> din </w:t>
      </w:r>
      <w:proofErr w:type="spellStart"/>
      <w:r w:rsidRPr="00A5270B">
        <w:t>Legea</w:t>
      </w:r>
      <w:proofErr w:type="spellEnd"/>
      <w:r w:rsidRPr="00A5270B">
        <w:t xml:space="preserve"> nr. 98/2016 </w:t>
      </w:r>
      <w:proofErr w:type="spellStart"/>
      <w:r w:rsidRPr="00A5270B">
        <w:t>privind</w:t>
      </w:r>
      <w:proofErr w:type="spellEnd"/>
      <w:r w:rsidRPr="00A5270B">
        <w:t xml:space="preserve"> </w:t>
      </w:r>
      <w:proofErr w:type="spellStart"/>
      <w:r w:rsidRPr="00A5270B">
        <w:t>achizițiile</w:t>
      </w:r>
      <w:proofErr w:type="spellEnd"/>
      <w:r w:rsidRPr="00A5270B">
        <w:t xml:space="preserve"> </w:t>
      </w:r>
      <w:proofErr w:type="spellStart"/>
      <w:r w:rsidRPr="00A5270B">
        <w:t>publice</w:t>
      </w:r>
      <w:proofErr w:type="spellEnd"/>
      <w:r>
        <w:t xml:space="preserve">,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r w:rsidRPr="00A5270B">
        <w:t>HG nr.395/2016</w:t>
      </w:r>
      <w:r>
        <w:t xml:space="preserve">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6C169" w14:textId="77777777" w:rsidR="006225F4" w:rsidRPr="0038625C" w:rsidRDefault="00181BA4" w:rsidP="004536F8">
    <w:pPr>
      <w:pStyle w:val="Header"/>
      <w:pBdr>
        <w:bottom w:val="single" w:sz="4" w:space="1" w:color="auto"/>
      </w:pBdr>
      <w:rPr>
        <w:rFonts w:cs="Arial"/>
        <w:i/>
        <w:sz w:val="16"/>
        <w:szCs w:val="18"/>
        <w:lang w:val="ro-RO"/>
      </w:rPr>
    </w:pPr>
    <w:r w:rsidRPr="0038625C">
      <w:rPr>
        <w:rFonts w:cs="Arial"/>
        <w:i/>
        <w:sz w:val="16"/>
        <w:szCs w:val="18"/>
        <w:lang w:val="ro-RO"/>
      </w:rPr>
      <w:t xml:space="preserve">Scrisoare de intenție </w:t>
    </w:r>
    <w:r w:rsidR="0038625C" w:rsidRPr="0038625C">
      <w:rPr>
        <w:rFonts w:cs="Arial"/>
        <w:i/>
        <w:sz w:val="16"/>
        <w:szCs w:val="18"/>
        <w:lang w:val="ro-RO"/>
      </w:rPr>
      <w:t>2022_A1_022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0" w:type="dxa"/>
      <w:tblInd w:w="-900" w:type="dxa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82"/>
      <w:gridCol w:w="7068"/>
      <w:gridCol w:w="2610"/>
    </w:tblGrid>
    <w:tr w:rsidR="00E9178D" w:rsidRPr="00E57F7C" w14:paraId="11DC58BB" w14:textId="77777777" w:rsidTr="006502BE">
      <w:trPr>
        <w:trHeight w:val="980"/>
      </w:trPr>
      <w:tc>
        <w:tcPr>
          <w:tcW w:w="1482" w:type="dxa"/>
          <w:shd w:val="clear" w:color="auto" w:fill="auto"/>
          <w:vAlign w:val="center"/>
        </w:tcPr>
        <w:p w14:paraId="3E22C146" w14:textId="77777777" w:rsidR="00090B9D" w:rsidRDefault="00090B9D" w:rsidP="00090B9D">
          <w:pPr>
            <w:pStyle w:val="Header"/>
          </w:pPr>
          <w:r w:rsidRPr="00F20395">
            <w:rPr>
              <w:noProof/>
              <w:lang w:val="ro-RO" w:eastAsia="ro-RO"/>
            </w:rPr>
            <w:drawing>
              <wp:inline distT="0" distB="0" distL="0" distR="0" wp14:anchorId="65CDD327" wp14:editId="242A7329">
                <wp:extent cx="739471" cy="739471"/>
                <wp:effectExtent l="0" t="0" r="3810" b="381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158" cy="745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8" w:type="dxa"/>
          <w:shd w:val="clear" w:color="auto" w:fill="auto"/>
          <w:vAlign w:val="center"/>
        </w:tcPr>
        <w:p w14:paraId="565D6E46" w14:textId="77777777" w:rsidR="00090B9D" w:rsidRPr="00B8021E" w:rsidRDefault="00090B9D" w:rsidP="00090B9D">
          <w:pPr>
            <w:rPr>
              <w:rFonts w:ascii="Trajan Pro" w:hAnsi="Trajan Pro"/>
              <w:b/>
              <w:sz w:val="22"/>
            </w:rPr>
          </w:pPr>
          <w:r w:rsidRPr="00B8021E">
            <w:rPr>
              <w:rFonts w:ascii="Trajan Pro" w:hAnsi="Trajan Pro"/>
              <w:b/>
              <w:sz w:val="28"/>
            </w:rPr>
            <w:t>MINISTERUL</w:t>
          </w:r>
          <w:r w:rsidRPr="00B8021E">
            <w:rPr>
              <w:rFonts w:ascii="Trajan Pro" w:hAnsi="Trajan Pro"/>
              <w:b/>
              <w:sz w:val="28"/>
              <w:lang w:val="fr-FR"/>
            </w:rPr>
            <w:t xml:space="preserve"> FINANŢELOR</w:t>
          </w:r>
        </w:p>
        <w:p w14:paraId="595C5715" w14:textId="77777777" w:rsidR="00090B9D" w:rsidRPr="00B8021E" w:rsidRDefault="00BC4BCA" w:rsidP="00090B9D">
          <w:pPr>
            <w:spacing w:line="276" w:lineRule="auto"/>
            <w:rPr>
              <w:b/>
              <w:lang w:val="ro-RO"/>
            </w:rPr>
          </w:pPr>
          <w:r w:rsidRPr="00B8021E">
            <w:rPr>
              <w:rFonts w:cs="Franklin Gothic Medium"/>
              <w:b/>
              <w:color w:val="333333"/>
              <w:szCs w:val="32"/>
              <w:lang w:val="ro-RO"/>
            </w:rPr>
            <w:t>Direcția generală de servicii interne și achiziții p</w:t>
          </w:r>
          <w:r w:rsidR="00090B9D" w:rsidRPr="00B8021E">
            <w:rPr>
              <w:rFonts w:cs="Franklin Gothic Medium"/>
              <w:b/>
              <w:color w:val="333333"/>
              <w:szCs w:val="32"/>
              <w:lang w:val="ro-RO"/>
            </w:rPr>
            <w:t>ublice</w:t>
          </w:r>
        </w:p>
      </w:tc>
      <w:tc>
        <w:tcPr>
          <w:tcW w:w="2610" w:type="dxa"/>
          <w:shd w:val="clear" w:color="auto" w:fill="auto"/>
          <w:vAlign w:val="center"/>
        </w:tcPr>
        <w:p w14:paraId="4685B0CC" w14:textId="77777777" w:rsidR="00090B9D" w:rsidRPr="00F20395" w:rsidRDefault="00090B9D" w:rsidP="00090B9D">
          <w:pPr>
            <w:pStyle w:val="Header"/>
            <w:jc w:val="right"/>
            <w:rPr>
              <w:lang w:val="fr-FR"/>
            </w:rPr>
          </w:pPr>
        </w:p>
      </w:tc>
    </w:tr>
  </w:tbl>
  <w:p w14:paraId="4D44B082" w14:textId="77777777" w:rsidR="004536F8" w:rsidRPr="00284316" w:rsidRDefault="004536F8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09A0"/>
    <w:multiLevelType w:val="multilevel"/>
    <w:tmpl w:val="86C46CEC"/>
    <w:numStyleLink w:val="letterlist"/>
  </w:abstractNum>
  <w:abstractNum w:abstractNumId="1" w15:restartNumberingAfterBreak="0">
    <w:nsid w:val="0FCE1701"/>
    <w:multiLevelType w:val="hybridMultilevel"/>
    <w:tmpl w:val="75C81DD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C0416"/>
    <w:multiLevelType w:val="multilevel"/>
    <w:tmpl w:val="A3662CC2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97438BB"/>
    <w:multiLevelType w:val="hybridMultilevel"/>
    <w:tmpl w:val="5074E6F4"/>
    <w:lvl w:ilvl="0" w:tplc="DB3286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D3F4A"/>
    <w:multiLevelType w:val="hybridMultilevel"/>
    <w:tmpl w:val="301E5928"/>
    <w:lvl w:ilvl="0" w:tplc="AE7EA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96D35"/>
    <w:multiLevelType w:val="hybridMultilevel"/>
    <w:tmpl w:val="20B8A0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66C6"/>
    <w:multiLevelType w:val="hybridMultilevel"/>
    <w:tmpl w:val="23D04F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D6BED"/>
    <w:multiLevelType w:val="hybridMultilevel"/>
    <w:tmpl w:val="7D3AA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E00A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1510D"/>
    <w:multiLevelType w:val="hybridMultilevel"/>
    <w:tmpl w:val="6AC6A3F4"/>
    <w:lvl w:ilvl="0" w:tplc="3F9A7BD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A10B6"/>
    <w:multiLevelType w:val="multilevel"/>
    <w:tmpl w:val="86C46CEC"/>
    <w:numStyleLink w:val="letterlist"/>
  </w:abstractNum>
  <w:abstractNum w:abstractNumId="10" w15:restartNumberingAfterBreak="0">
    <w:nsid w:val="40890387"/>
    <w:multiLevelType w:val="hybridMultilevel"/>
    <w:tmpl w:val="72FE0A86"/>
    <w:lvl w:ilvl="0" w:tplc="D57478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942B6"/>
    <w:multiLevelType w:val="multilevel"/>
    <w:tmpl w:val="86C46CEC"/>
    <w:styleLink w:val="letterlist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CDD5E0E"/>
    <w:multiLevelType w:val="hybridMultilevel"/>
    <w:tmpl w:val="3CF03294"/>
    <w:lvl w:ilvl="0" w:tplc="B20605A2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545AF"/>
    <w:multiLevelType w:val="hybridMultilevel"/>
    <w:tmpl w:val="03AC1874"/>
    <w:lvl w:ilvl="0" w:tplc="1310C3E6">
      <w:start w:val="1"/>
      <w:numFmt w:val="lowerLetter"/>
      <w:pStyle w:val="Listparagraphlett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70454"/>
    <w:multiLevelType w:val="hybridMultilevel"/>
    <w:tmpl w:val="6218BFFE"/>
    <w:lvl w:ilvl="0" w:tplc="0A047B2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6"/>
  </w:num>
  <w:num w:numId="11">
    <w:abstractNumId w:val="10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46"/>
    <w:rsid w:val="00002A59"/>
    <w:rsid w:val="00013B6E"/>
    <w:rsid w:val="000176F5"/>
    <w:rsid w:val="00017A4A"/>
    <w:rsid w:val="00017C2F"/>
    <w:rsid w:val="000232FE"/>
    <w:rsid w:val="000401E5"/>
    <w:rsid w:val="00046F67"/>
    <w:rsid w:val="000739D7"/>
    <w:rsid w:val="00083283"/>
    <w:rsid w:val="00090B9D"/>
    <w:rsid w:val="000A5D53"/>
    <w:rsid w:val="000B7CBD"/>
    <w:rsid w:val="000C2F84"/>
    <w:rsid w:val="000C40A8"/>
    <w:rsid w:val="000C6B70"/>
    <w:rsid w:val="000C7A2D"/>
    <w:rsid w:val="000D60BD"/>
    <w:rsid w:val="000E652F"/>
    <w:rsid w:val="000F1572"/>
    <w:rsid w:val="001222BF"/>
    <w:rsid w:val="00123E57"/>
    <w:rsid w:val="00132480"/>
    <w:rsid w:val="00135C65"/>
    <w:rsid w:val="00146AB3"/>
    <w:rsid w:val="001554A1"/>
    <w:rsid w:val="001732B6"/>
    <w:rsid w:val="0017535E"/>
    <w:rsid w:val="001766ED"/>
    <w:rsid w:val="00181BA4"/>
    <w:rsid w:val="00181F39"/>
    <w:rsid w:val="00191C9A"/>
    <w:rsid w:val="00197D29"/>
    <w:rsid w:val="001A664D"/>
    <w:rsid w:val="001D07A8"/>
    <w:rsid w:val="001D6EFE"/>
    <w:rsid w:val="00212EDB"/>
    <w:rsid w:val="002220ED"/>
    <w:rsid w:val="002232AA"/>
    <w:rsid w:val="00230BFA"/>
    <w:rsid w:val="0025726B"/>
    <w:rsid w:val="00273FCC"/>
    <w:rsid w:val="00276D5D"/>
    <w:rsid w:val="00284316"/>
    <w:rsid w:val="002A1338"/>
    <w:rsid w:val="002A229F"/>
    <w:rsid w:val="002D044F"/>
    <w:rsid w:val="00315831"/>
    <w:rsid w:val="00316F73"/>
    <w:rsid w:val="00317873"/>
    <w:rsid w:val="0032477E"/>
    <w:rsid w:val="00324F11"/>
    <w:rsid w:val="00333B83"/>
    <w:rsid w:val="00336256"/>
    <w:rsid w:val="0034553B"/>
    <w:rsid w:val="00347DCB"/>
    <w:rsid w:val="00354EB0"/>
    <w:rsid w:val="00360105"/>
    <w:rsid w:val="0037163D"/>
    <w:rsid w:val="003722CE"/>
    <w:rsid w:val="0038625C"/>
    <w:rsid w:val="00390E3B"/>
    <w:rsid w:val="003A0773"/>
    <w:rsid w:val="003A4224"/>
    <w:rsid w:val="003C0207"/>
    <w:rsid w:val="003C2F75"/>
    <w:rsid w:val="003E10D3"/>
    <w:rsid w:val="003F365D"/>
    <w:rsid w:val="00412486"/>
    <w:rsid w:val="00413CF5"/>
    <w:rsid w:val="004339D3"/>
    <w:rsid w:val="004536F8"/>
    <w:rsid w:val="0046163F"/>
    <w:rsid w:val="004703EC"/>
    <w:rsid w:val="004708E5"/>
    <w:rsid w:val="004712E0"/>
    <w:rsid w:val="00480BD8"/>
    <w:rsid w:val="00484ABA"/>
    <w:rsid w:val="00486F46"/>
    <w:rsid w:val="0049030E"/>
    <w:rsid w:val="004948B1"/>
    <w:rsid w:val="004A0389"/>
    <w:rsid w:val="004B0C32"/>
    <w:rsid w:val="004B786D"/>
    <w:rsid w:val="004C07A0"/>
    <w:rsid w:val="004C184A"/>
    <w:rsid w:val="004C664A"/>
    <w:rsid w:val="004E15F9"/>
    <w:rsid w:val="004E53D2"/>
    <w:rsid w:val="004E7519"/>
    <w:rsid w:val="004F164A"/>
    <w:rsid w:val="004F7B5A"/>
    <w:rsid w:val="005054AC"/>
    <w:rsid w:val="00541479"/>
    <w:rsid w:val="005457F6"/>
    <w:rsid w:val="00555DB7"/>
    <w:rsid w:val="005572A7"/>
    <w:rsid w:val="00571816"/>
    <w:rsid w:val="00577FE7"/>
    <w:rsid w:val="005A270C"/>
    <w:rsid w:val="005A7BED"/>
    <w:rsid w:val="005C4BE5"/>
    <w:rsid w:val="005E2355"/>
    <w:rsid w:val="005E38FD"/>
    <w:rsid w:val="005E7948"/>
    <w:rsid w:val="00605BFE"/>
    <w:rsid w:val="006225F4"/>
    <w:rsid w:val="00623D31"/>
    <w:rsid w:val="00625946"/>
    <w:rsid w:val="006502BE"/>
    <w:rsid w:val="006645A0"/>
    <w:rsid w:val="00672197"/>
    <w:rsid w:val="0067254A"/>
    <w:rsid w:val="00682705"/>
    <w:rsid w:val="00685DBD"/>
    <w:rsid w:val="006A3132"/>
    <w:rsid w:val="006A5913"/>
    <w:rsid w:val="006B0895"/>
    <w:rsid w:val="006D691B"/>
    <w:rsid w:val="006E3A3F"/>
    <w:rsid w:val="006F34C5"/>
    <w:rsid w:val="00701FE3"/>
    <w:rsid w:val="00702022"/>
    <w:rsid w:val="00715132"/>
    <w:rsid w:val="007359A2"/>
    <w:rsid w:val="007441A8"/>
    <w:rsid w:val="0074466B"/>
    <w:rsid w:val="00776277"/>
    <w:rsid w:val="00776698"/>
    <w:rsid w:val="007E7156"/>
    <w:rsid w:val="00807B7B"/>
    <w:rsid w:val="0082019D"/>
    <w:rsid w:val="00824896"/>
    <w:rsid w:val="00825182"/>
    <w:rsid w:val="00857A8B"/>
    <w:rsid w:val="00857EC8"/>
    <w:rsid w:val="0086140B"/>
    <w:rsid w:val="00870B95"/>
    <w:rsid w:val="0087111A"/>
    <w:rsid w:val="0088012B"/>
    <w:rsid w:val="0088088E"/>
    <w:rsid w:val="00895B22"/>
    <w:rsid w:val="008A3A42"/>
    <w:rsid w:val="0090478C"/>
    <w:rsid w:val="00905A0A"/>
    <w:rsid w:val="00907594"/>
    <w:rsid w:val="0091792D"/>
    <w:rsid w:val="00926BDE"/>
    <w:rsid w:val="009308F3"/>
    <w:rsid w:val="009523DD"/>
    <w:rsid w:val="00956809"/>
    <w:rsid w:val="009A46E6"/>
    <w:rsid w:val="009A48F9"/>
    <w:rsid w:val="009A58F9"/>
    <w:rsid w:val="009B6E68"/>
    <w:rsid w:val="009D2401"/>
    <w:rsid w:val="009E3864"/>
    <w:rsid w:val="00A117C8"/>
    <w:rsid w:val="00A206A5"/>
    <w:rsid w:val="00A237B3"/>
    <w:rsid w:val="00A31C47"/>
    <w:rsid w:val="00A506FE"/>
    <w:rsid w:val="00A526E8"/>
    <w:rsid w:val="00A56A88"/>
    <w:rsid w:val="00A74019"/>
    <w:rsid w:val="00A77A26"/>
    <w:rsid w:val="00A91A14"/>
    <w:rsid w:val="00AB23C1"/>
    <w:rsid w:val="00AB6282"/>
    <w:rsid w:val="00AC4B94"/>
    <w:rsid w:val="00AD5A59"/>
    <w:rsid w:val="00AE7782"/>
    <w:rsid w:val="00B13C09"/>
    <w:rsid w:val="00B23603"/>
    <w:rsid w:val="00B60313"/>
    <w:rsid w:val="00B8021E"/>
    <w:rsid w:val="00B802FA"/>
    <w:rsid w:val="00B8543C"/>
    <w:rsid w:val="00B9626B"/>
    <w:rsid w:val="00BA63D9"/>
    <w:rsid w:val="00BB0B04"/>
    <w:rsid w:val="00BC13EF"/>
    <w:rsid w:val="00BC4BCA"/>
    <w:rsid w:val="00BE0416"/>
    <w:rsid w:val="00C07225"/>
    <w:rsid w:val="00C4453C"/>
    <w:rsid w:val="00C474CF"/>
    <w:rsid w:val="00C607F4"/>
    <w:rsid w:val="00C65133"/>
    <w:rsid w:val="00C7485E"/>
    <w:rsid w:val="00C82C3A"/>
    <w:rsid w:val="00C837F3"/>
    <w:rsid w:val="00C90846"/>
    <w:rsid w:val="00CA4E21"/>
    <w:rsid w:val="00CB28E7"/>
    <w:rsid w:val="00CD2EED"/>
    <w:rsid w:val="00D063AD"/>
    <w:rsid w:val="00D17F0A"/>
    <w:rsid w:val="00D20888"/>
    <w:rsid w:val="00D612F0"/>
    <w:rsid w:val="00D62B13"/>
    <w:rsid w:val="00D73A66"/>
    <w:rsid w:val="00D80427"/>
    <w:rsid w:val="00D8296B"/>
    <w:rsid w:val="00D9085A"/>
    <w:rsid w:val="00D92CD7"/>
    <w:rsid w:val="00DB3130"/>
    <w:rsid w:val="00DB4C48"/>
    <w:rsid w:val="00DB7AB9"/>
    <w:rsid w:val="00DC0F88"/>
    <w:rsid w:val="00DC7555"/>
    <w:rsid w:val="00DD4A58"/>
    <w:rsid w:val="00DE6168"/>
    <w:rsid w:val="00E012BD"/>
    <w:rsid w:val="00E025AD"/>
    <w:rsid w:val="00E04935"/>
    <w:rsid w:val="00E21FBC"/>
    <w:rsid w:val="00E5014E"/>
    <w:rsid w:val="00E9178D"/>
    <w:rsid w:val="00E97C4D"/>
    <w:rsid w:val="00EA1BC4"/>
    <w:rsid w:val="00EA6799"/>
    <w:rsid w:val="00ED667D"/>
    <w:rsid w:val="00ED71C0"/>
    <w:rsid w:val="00EE1047"/>
    <w:rsid w:val="00EE3A83"/>
    <w:rsid w:val="00F0590E"/>
    <w:rsid w:val="00F43433"/>
    <w:rsid w:val="00F46631"/>
    <w:rsid w:val="00F47B25"/>
    <w:rsid w:val="00F9797D"/>
    <w:rsid w:val="00FA4CD8"/>
    <w:rsid w:val="00FB3006"/>
    <w:rsid w:val="00FB4004"/>
    <w:rsid w:val="00FD4F41"/>
    <w:rsid w:val="00FE50A0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B4F59"/>
  <w15:chartTrackingRefBased/>
  <w15:docId w15:val="{13B373EF-3D3A-4D7B-81E8-564CF880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D5D"/>
    <w:pPr>
      <w:widowControl w:val="0"/>
      <w:suppressAutoHyphens/>
      <w:spacing w:after="120"/>
      <w:jc w:val="both"/>
    </w:pPr>
    <w:rPr>
      <w:rFonts w:ascii="Trebuchet MS" w:hAnsi="Trebuchet MS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D5D"/>
    <w:pPr>
      <w:keepNext/>
      <w:keepLines/>
      <w:numPr>
        <w:numId w:val="2"/>
      </w:numPr>
      <w:spacing w:before="240"/>
      <w:ind w:left="431" w:hanging="431"/>
      <w:outlineLvl w:val="0"/>
    </w:pPr>
    <w:rPr>
      <w:rFonts w:eastAsia="Times New Roman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799"/>
    <w:pPr>
      <w:keepNext/>
      <w:keepLines/>
      <w:numPr>
        <w:ilvl w:val="1"/>
        <w:numId w:val="2"/>
      </w:numPr>
      <w:spacing w:before="120" w:after="0"/>
      <w:outlineLvl w:val="1"/>
    </w:pPr>
    <w:rPr>
      <w:rFonts w:eastAsia="Times New Roman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799"/>
    <w:pPr>
      <w:keepNext/>
      <w:keepLines/>
      <w:numPr>
        <w:ilvl w:val="2"/>
        <w:numId w:val="2"/>
      </w:numPr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E57"/>
    <w:pPr>
      <w:keepNext/>
      <w:keepLines/>
      <w:numPr>
        <w:ilvl w:val="3"/>
        <w:numId w:val="2"/>
      </w:numPr>
      <w:spacing w:before="240" w:after="60"/>
      <w:ind w:left="862" w:hanging="862"/>
      <w:outlineLvl w:val="3"/>
    </w:pPr>
    <w:rPr>
      <w:rFonts w:eastAsia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6A5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6A5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6A5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6A5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6A5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7A2D"/>
    <w:pPr>
      <w:spacing w:after="0"/>
      <w:contextualSpacing/>
      <w:jc w:val="center"/>
    </w:pPr>
    <w:rPr>
      <w:rFonts w:eastAsia="Times New Roman"/>
      <w:caps/>
      <w:spacing w:val="-10"/>
      <w:kern w:val="28"/>
      <w:sz w:val="28"/>
      <w:szCs w:val="56"/>
    </w:rPr>
  </w:style>
  <w:style w:type="character" w:customStyle="1" w:styleId="TitleChar">
    <w:name w:val="Title Char"/>
    <w:link w:val="Title"/>
    <w:uiPriority w:val="10"/>
    <w:rsid w:val="000C7A2D"/>
    <w:rPr>
      <w:rFonts w:ascii="Arial" w:eastAsia="Times New Roman" w:hAnsi="Arial"/>
      <w:caps/>
      <w:spacing w:val="-10"/>
      <w:kern w:val="28"/>
      <w:sz w:val="28"/>
      <w:szCs w:val="56"/>
    </w:rPr>
  </w:style>
  <w:style w:type="character" w:customStyle="1" w:styleId="Heading1Char">
    <w:name w:val="Heading 1 Char"/>
    <w:link w:val="Heading1"/>
    <w:uiPriority w:val="9"/>
    <w:rsid w:val="00276D5D"/>
    <w:rPr>
      <w:rFonts w:ascii="Trebuchet MS" w:eastAsia="Times New Roman" w:hAnsi="Trebuchet MS"/>
      <w:b/>
      <w:sz w:val="24"/>
      <w:szCs w:val="32"/>
    </w:rPr>
  </w:style>
  <w:style w:type="character" w:customStyle="1" w:styleId="Heading2Char">
    <w:name w:val="Heading 2 Char"/>
    <w:link w:val="Heading2"/>
    <w:uiPriority w:val="9"/>
    <w:rsid w:val="00EA6799"/>
    <w:rPr>
      <w:rFonts w:ascii="Trebuchet MS" w:eastAsia="Times New Roman" w:hAnsi="Trebuchet MS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8FD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itleChar">
    <w:name w:val="Subtitle Char"/>
    <w:link w:val="Subtitle"/>
    <w:uiPriority w:val="11"/>
    <w:rsid w:val="005E38FD"/>
    <w:rPr>
      <w:rFonts w:ascii="Trebuchet MS" w:eastAsia="Times New Roman" w:hAnsi="Trebuchet MS"/>
      <w:sz w:val="24"/>
      <w:szCs w:val="24"/>
    </w:rPr>
  </w:style>
  <w:style w:type="character" w:styleId="SubtleEmphasis">
    <w:name w:val="Subtle Emphasis"/>
    <w:uiPriority w:val="19"/>
    <w:qFormat/>
    <w:rsid w:val="002A1338"/>
    <w:rPr>
      <w:i/>
      <w:iCs/>
      <w:color w:val="404040"/>
    </w:rPr>
  </w:style>
  <w:style w:type="paragraph" w:styleId="ListParagraph">
    <w:name w:val="List Paragraph"/>
    <w:aliases w:val="lp1,Heading x1,Forth level"/>
    <w:basedOn w:val="Normal"/>
    <w:link w:val="ListParagraphChar"/>
    <w:uiPriority w:val="34"/>
    <w:qFormat/>
    <w:rsid w:val="00F46631"/>
    <w:pPr>
      <w:numPr>
        <w:numId w:val="1"/>
      </w:numPr>
      <w:spacing w:after="0"/>
      <w:ind w:left="1368" w:hanging="288"/>
    </w:pPr>
  </w:style>
  <w:style w:type="character" w:customStyle="1" w:styleId="Heading3Char">
    <w:name w:val="Heading 3 Char"/>
    <w:link w:val="Heading3"/>
    <w:uiPriority w:val="9"/>
    <w:rsid w:val="00EA6799"/>
    <w:rPr>
      <w:rFonts w:ascii="Trebuchet MS" w:eastAsia="Times New Roman" w:hAnsi="Trebuchet MS"/>
      <w:b/>
      <w:bCs/>
      <w:i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123E57"/>
    <w:rPr>
      <w:rFonts w:ascii="Trebuchet MS" w:eastAsia="Times New Roman" w:hAnsi="Trebuchet MS"/>
      <w:b/>
      <w:bCs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A206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206A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A206A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20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206A5"/>
    <w:rPr>
      <w:rFonts w:ascii="Calibri Light" w:eastAsia="Times New Roman" w:hAnsi="Calibri Light" w:cs="Times New Roman"/>
      <w:sz w:val="22"/>
      <w:szCs w:val="22"/>
    </w:rPr>
  </w:style>
  <w:style w:type="numbering" w:customStyle="1" w:styleId="letterlist">
    <w:name w:val="letter list"/>
    <w:basedOn w:val="NoList"/>
    <w:uiPriority w:val="99"/>
    <w:rsid w:val="005A270C"/>
    <w:pPr>
      <w:numPr>
        <w:numId w:val="5"/>
      </w:numPr>
    </w:pPr>
  </w:style>
  <w:style w:type="paragraph" w:customStyle="1" w:styleId="Listparagraphletters">
    <w:name w:val="List paragraph letters"/>
    <w:basedOn w:val="Normal"/>
    <w:qFormat/>
    <w:rsid w:val="00776277"/>
    <w:pPr>
      <w:numPr>
        <w:numId w:val="8"/>
      </w:numPr>
      <w:spacing w:after="60"/>
      <w:ind w:left="360" w:firstLine="0"/>
    </w:pPr>
    <w:rPr>
      <w:lang w:val="ro-RO"/>
    </w:rPr>
  </w:style>
  <w:style w:type="paragraph" w:customStyle="1" w:styleId="CaracterCaracterCharCharCaracterCaracterCharCharCaracterCaracter">
    <w:name w:val="Caracter Caracter Char Char Caracter Caracter Char Char Caracter Caracter"/>
    <w:basedOn w:val="Normal"/>
    <w:rsid w:val="00FF1215"/>
    <w:pPr>
      <w:tabs>
        <w:tab w:val="left" w:pos="709"/>
      </w:tabs>
      <w:spacing w:after="0"/>
      <w:jc w:val="left"/>
    </w:pPr>
    <w:rPr>
      <w:rFonts w:ascii="Tahoma" w:eastAsia="Times New Roman" w:hAnsi="Tahoma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6225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25F4"/>
    <w:rPr>
      <w:rFonts w:ascii="Arial" w:hAnsi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225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25F4"/>
    <w:rPr>
      <w:rFonts w:ascii="Arial" w:hAnsi="Arial"/>
      <w:sz w:val="24"/>
      <w:szCs w:val="22"/>
    </w:rPr>
  </w:style>
  <w:style w:type="character" w:customStyle="1" w:styleId="ln2tparagraf">
    <w:name w:val="ln2tparagraf"/>
    <w:uiPriority w:val="99"/>
    <w:rsid w:val="004536F8"/>
  </w:style>
  <w:style w:type="table" w:styleId="TableGrid">
    <w:name w:val="Table Grid"/>
    <w:basedOn w:val="TableNormal"/>
    <w:uiPriority w:val="39"/>
    <w:rsid w:val="0019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276D5D"/>
    <w:pPr>
      <w:spacing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D5D"/>
    <w:rPr>
      <w:rFonts w:ascii="Trebuchet MS" w:hAnsi="Trebuchet MS"/>
      <w:sz w:val="18"/>
    </w:rPr>
  </w:style>
  <w:style w:type="character" w:styleId="FootnoteReference">
    <w:name w:val="footnote reference"/>
    <w:basedOn w:val="DefaultParagraphFont"/>
    <w:unhideWhenUsed/>
    <w:rsid w:val="00276D5D"/>
    <w:rPr>
      <w:vertAlign w:val="superscript"/>
    </w:rPr>
  </w:style>
  <w:style w:type="character" w:styleId="SubtleReference">
    <w:name w:val="Subtle Reference"/>
    <w:basedOn w:val="DefaultParagraphFont"/>
    <w:uiPriority w:val="31"/>
    <w:qFormat/>
    <w:rsid w:val="00276D5D"/>
    <w:rPr>
      <w:smallCaps/>
      <w:color w:val="5A5A5A" w:themeColor="text1" w:themeTint="A5"/>
    </w:rPr>
  </w:style>
  <w:style w:type="character" w:styleId="Hyperlink">
    <w:name w:val="Hyperlink"/>
    <w:rsid w:val="00181BA4"/>
    <w:rPr>
      <w:color w:val="0000FF"/>
      <w:u w:val="single"/>
    </w:rPr>
  </w:style>
  <w:style w:type="paragraph" w:styleId="BodyText">
    <w:name w:val="Body Text"/>
    <w:basedOn w:val="Normal"/>
    <w:link w:val="BodyTextChar"/>
    <w:rsid w:val="00181BA4"/>
    <w:rPr>
      <w:rFonts w:eastAsia="Times New Roman"/>
      <w:sz w:val="16"/>
      <w:szCs w:val="24"/>
      <w:lang w:val="ro-RO" w:eastAsia="zh-CN"/>
    </w:rPr>
  </w:style>
  <w:style w:type="character" w:customStyle="1" w:styleId="BodyTextChar">
    <w:name w:val="Body Text Char"/>
    <w:basedOn w:val="DefaultParagraphFont"/>
    <w:link w:val="BodyText"/>
    <w:rsid w:val="00181BA4"/>
    <w:rPr>
      <w:rFonts w:ascii="Trebuchet MS" w:eastAsia="Times New Roman" w:hAnsi="Trebuchet MS"/>
      <w:sz w:val="16"/>
      <w:szCs w:val="24"/>
      <w:lang w:val="ro-RO" w:eastAsia="zh-CN"/>
    </w:rPr>
  </w:style>
  <w:style w:type="paragraph" w:customStyle="1" w:styleId="DefaultText">
    <w:name w:val="Default Text"/>
    <w:basedOn w:val="Normal"/>
    <w:link w:val="DefaultTextCaracter"/>
    <w:rsid w:val="00181BA4"/>
    <w:pPr>
      <w:autoSpaceDE w:val="0"/>
    </w:pPr>
    <w:rPr>
      <w:rFonts w:eastAsia="Times New Roman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81BA4"/>
    <w:rPr>
      <w:color w:val="808080"/>
    </w:rPr>
  </w:style>
  <w:style w:type="character" w:customStyle="1" w:styleId="DefaultTextCaracter">
    <w:name w:val="Default Text Caracter"/>
    <w:link w:val="DefaultText"/>
    <w:rsid w:val="00181BA4"/>
    <w:rPr>
      <w:rFonts w:ascii="Trebuchet MS" w:eastAsia="Times New Roman" w:hAnsi="Trebuchet MS"/>
      <w:sz w:val="24"/>
      <w:szCs w:val="24"/>
      <w:lang w:eastAsia="zh-CN"/>
    </w:rPr>
  </w:style>
  <w:style w:type="character" w:customStyle="1" w:styleId="ListParagraphChar">
    <w:name w:val="List Paragraph Char"/>
    <w:aliases w:val="lp1 Char,Heading x1 Char,Forth level Char"/>
    <w:link w:val="ListParagraph"/>
    <w:uiPriority w:val="34"/>
    <w:qFormat/>
    <w:locked/>
    <w:rsid w:val="00181BA4"/>
    <w:rPr>
      <w:rFonts w:ascii="Trebuchet MS" w:hAnsi="Trebuchet MS"/>
      <w:sz w:val="24"/>
      <w:szCs w:val="22"/>
    </w:rPr>
  </w:style>
  <w:style w:type="character" w:customStyle="1" w:styleId="noticetext">
    <w:name w:val="noticetext"/>
    <w:basedOn w:val="DefaultParagraphFont"/>
    <w:rsid w:val="00181BA4"/>
  </w:style>
  <w:style w:type="table" w:styleId="GridTable4">
    <w:name w:val="Grid Table 4"/>
    <w:basedOn w:val="TableNormal"/>
    <w:uiPriority w:val="49"/>
    <w:rsid w:val="00D73A6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7B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1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4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479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479"/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nante.gov.ro/ro/web/site/transparenta/achizitii-publi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LOUD\00_TEMPLATEURI\02_Form%20AD\01_Model_Scrisoare%20intentie_V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42D066584244BBBEB86ED97E143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5498B-3154-4768-B3D3-E0D29C4A95BB}"/>
      </w:docPartPr>
      <w:docPartBody>
        <w:p w:rsidR="00DF3063" w:rsidRDefault="00C255B7">
          <w:pPr>
            <w:pStyle w:val="7242D066584244BBBEB86ED97E143F62"/>
          </w:pPr>
          <w:r w:rsidRPr="00F45B8B">
            <w:rPr>
              <w:bCs/>
              <w:color w:val="FF0000"/>
              <w:highlight w:val="yellow"/>
            </w:rPr>
            <w:t>alege litera</w:t>
          </w:r>
        </w:p>
      </w:docPartBody>
    </w:docPart>
    <w:docPart>
      <w:docPartPr>
        <w:name w:val="29B875B3019C42DEBBE25343F7279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2FA68-08FF-4DC9-9ED2-81A77011F92E}"/>
      </w:docPartPr>
      <w:docPartBody>
        <w:p w:rsidR="00DF3063" w:rsidRDefault="00C255B7">
          <w:pPr>
            <w:pStyle w:val="29B875B3019C42DEBBE25343F7279266"/>
          </w:pPr>
          <w:r w:rsidRPr="002071A8">
            <w:rPr>
              <w:rStyle w:val="PlaceholderText"/>
              <w:color w:val="FF0000"/>
            </w:rPr>
            <w:t>Nume dir. adjunct</w:t>
          </w:r>
        </w:p>
      </w:docPartBody>
    </w:docPart>
    <w:docPart>
      <w:docPartPr>
        <w:name w:val="86D8FC8A24334686B28160AA094F7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FE0C-A501-4741-92CA-F758C9272CDF}"/>
      </w:docPartPr>
      <w:docPartBody>
        <w:p w:rsidR="00DF3063" w:rsidRDefault="00C255B7">
          <w:pPr>
            <w:pStyle w:val="86D8FC8A24334686B28160AA094F783B"/>
          </w:pPr>
          <w:r w:rsidRPr="00302048">
            <w:rPr>
              <w:rStyle w:val="PlaceholderText"/>
              <w:color w:val="FF0000"/>
              <w:highlight w:val="yellow"/>
              <w:lang w:val="fr-FR"/>
            </w:rPr>
            <w:t>Responsabil achiziție</w:t>
          </w:r>
        </w:p>
      </w:docPartBody>
    </w:docPart>
    <w:docPart>
      <w:docPartPr>
        <w:name w:val="DDD6C0DFC40147E6A7C7C32594E6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FC73D-880E-4828-A07A-09D32FD31B9B}"/>
      </w:docPartPr>
      <w:docPartBody>
        <w:p w:rsidR="00DF3063" w:rsidRDefault="00DF0138" w:rsidP="00DF0138">
          <w:pPr>
            <w:pStyle w:val="DDD6C0DFC40147E6A7C7C32594E6D9CE"/>
          </w:pPr>
          <w:r w:rsidRPr="00F45B8B">
            <w:rPr>
              <w:rStyle w:val="PlaceholderText"/>
              <w:color w:val="FF0000"/>
              <w:highlight w:val="yellow"/>
            </w:rPr>
            <w:t>Introduceți obiectul achiziției</w:t>
          </w:r>
        </w:p>
      </w:docPartBody>
    </w:docPart>
    <w:docPart>
      <w:docPartPr>
        <w:name w:val="4FA793AE868B45E4934B24D87536F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C392E-C013-44EA-9160-E3747D893A10}"/>
      </w:docPartPr>
      <w:docPartBody>
        <w:p w:rsidR="00DF3063" w:rsidRDefault="00DF0138" w:rsidP="00DF0138">
          <w:pPr>
            <w:pStyle w:val="4FA793AE868B45E4934B24D87536FCED"/>
          </w:pPr>
          <w:r w:rsidRPr="00F45B8B">
            <w:rPr>
              <w:rStyle w:val="PlaceholderText"/>
              <w:color w:val="FF0000"/>
              <w:highlight w:val="yellow"/>
            </w:rPr>
            <w:t>Introduceți obiectul achiziției</w:t>
          </w:r>
        </w:p>
      </w:docPartBody>
    </w:docPart>
    <w:docPart>
      <w:docPartPr>
        <w:name w:val="F98180B3B1F44852BCB49C81748F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A4AB5-CD8D-4D3B-A9F7-29DACB1E91F9}"/>
      </w:docPartPr>
      <w:docPartBody>
        <w:p w:rsidR="00DF3063" w:rsidRDefault="00DF0138" w:rsidP="00DF0138">
          <w:pPr>
            <w:pStyle w:val="F98180B3B1F44852BCB49C81748FD4F7"/>
          </w:pPr>
          <w:r w:rsidRPr="00F45B8B">
            <w:rPr>
              <w:rStyle w:val="PlaceholderText"/>
              <w:color w:val="FF0000"/>
              <w:highlight w:val="yellow"/>
            </w:rPr>
            <w:t>Introduceți codul CPV principal</w:t>
          </w:r>
        </w:p>
      </w:docPartBody>
    </w:docPart>
    <w:docPart>
      <w:docPartPr>
        <w:name w:val="97C91A036A3746E7B34141F6E7B34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8443D-3DEA-488F-BB06-7E41281E48E9}"/>
      </w:docPartPr>
      <w:docPartBody>
        <w:p w:rsidR="00DF3063" w:rsidRDefault="00DF0138" w:rsidP="00DF0138">
          <w:pPr>
            <w:pStyle w:val="97C91A036A3746E7B34141F6E7B34ED6"/>
          </w:pPr>
          <w:r w:rsidRPr="00F45B8B">
            <w:rPr>
              <w:rStyle w:val="PlaceholderText"/>
              <w:color w:val="FF0000"/>
              <w:highlight w:val="yellow"/>
            </w:rPr>
            <w:t>alege criteriu atribuire</w:t>
          </w:r>
        </w:p>
      </w:docPartBody>
    </w:docPart>
    <w:docPart>
      <w:docPartPr>
        <w:name w:val="4CCA4CA30CAF440B9566B89355BB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7DEA-5382-45BD-83BC-6E6B5EAD2B77}"/>
      </w:docPartPr>
      <w:docPartBody>
        <w:p w:rsidR="00DF3063" w:rsidRDefault="00DF0138" w:rsidP="00DF0138">
          <w:pPr>
            <w:pStyle w:val="4CCA4CA30CAF440B9566B89355BB7318"/>
          </w:pPr>
          <w:r w:rsidRPr="00F45B8B">
            <w:rPr>
              <w:rStyle w:val="PlaceholderText"/>
              <w:b/>
              <w:color w:val="FF0000"/>
              <w:highlight w:val="yellow"/>
            </w:rPr>
            <w:t>Introduceți VEA fără TVA</w:t>
          </w:r>
        </w:p>
      </w:docPartBody>
    </w:docPart>
    <w:docPart>
      <w:docPartPr>
        <w:name w:val="A786CA095D734CE9BCB0DC191747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D118-2240-482E-9149-F7C659876FE6}"/>
      </w:docPartPr>
      <w:docPartBody>
        <w:p w:rsidR="00DF3063" w:rsidRDefault="00DF0138" w:rsidP="00DF0138">
          <w:pPr>
            <w:pStyle w:val="A786CA095D734CE9BCB0DC1917471857"/>
          </w:pPr>
          <w:r w:rsidRPr="00F45B8B">
            <w:rPr>
              <w:rStyle w:val="PlaceholderText"/>
              <w:b/>
              <w:color w:val="FF0000"/>
              <w:highlight w:val="yellow"/>
            </w:rPr>
            <w:t>Introduceți valoarea cu TVA</w:t>
          </w:r>
        </w:p>
      </w:docPartBody>
    </w:docPart>
    <w:docPart>
      <w:docPartPr>
        <w:name w:val="58DCD5BF984D4215BFD6FE57F28A1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DC2A0-5DF9-47D3-93DB-36F85A58B9AA}"/>
      </w:docPartPr>
      <w:docPartBody>
        <w:p w:rsidR="00000000" w:rsidRDefault="00F70850" w:rsidP="00F70850">
          <w:pPr>
            <w:pStyle w:val="58DCD5BF984D4215BFD6FE57F28A1D24"/>
          </w:pPr>
          <w:r w:rsidRPr="00302048">
            <w:rPr>
              <w:rStyle w:val="PlaceholderText"/>
              <w:color w:val="FF0000"/>
              <w:highlight w:val="yellow"/>
              <w:lang w:val="fr-FR"/>
            </w:rPr>
            <w:t>Responsabil achiziție</w:t>
          </w:r>
        </w:p>
      </w:docPartBody>
    </w:docPart>
    <w:docPart>
      <w:docPartPr>
        <w:name w:val="EB0850EBB75944749607BFEE4A77C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FE93A-D4F4-4FA0-AE3C-1CC787AB78A9}"/>
      </w:docPartPr>
      <w:docPartBody>
        <w:p w:rsidR="00000000" w:rsidRDefault="00F70850" w:rsidP="00F70850">
          <w:pPr>
            <w:pStyle w:val="EB0850EBB75944749607BFEE4A77C9E6"/>
          </w:pPr>
          <w:r w:rsidRPr="00302048">
            <w:rPr>
              <w:rStyle w:val="PlaceholderText"/>
              <w:color w:val="FF0000"/>
              <w:highlight w:val="yellow"/>
              <w:lang w:val="fr-FR"/>
            </w:rPr>
            <w:t>Responsabil achiziție</w:t>
          </w:r>
        </w:p>
      </w:docPartBody>
    </w:docPart>
    <w:docPart>
      <w:docPartPr>
        <w:name w:val="7E79D9C1411F445FBB659C6674AB3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FD4D1-E01C-4162-B46D-C8D28F58837F}"/>
      </w:docPartPr>
      <w:docPartBody>
        <w:p w:rsidR="00000000" w:rsidRDefault="00F70850" w:rsidP="00F70850">
          <w:pPr>
            <w:pStyle w:val="7E79D9C1411F445FBB659C6674AB393F"/>
          </w:pPr>
          <w:r w:rsidRPr="00F45B8B">
            <w:rPr>
              <w:rStyle w:val="PlaceholderText"/>
              <w:color w:val="FF0000"/>
              <w:highlight w:val="yellow"/>
            </w:rPr>
            <w:t>alege criteriu atribuire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38"/>
    <w:rsid w:val="0049037E"/>
    <w:rsid w:val="005C5C37"/>
    <w:rsid w:val="00C255B7"/>
    <w:rsid w:val="00C25642"/>
    <w:rsid w:val="00C35819"/>
    <w:rsid w:val="00CE1881"/>
    <w:rsid w:val="00DF0138"/>
    <w:rsid w:val="00DF3063"/>
    <w:rsid w:val="00F7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850"/>
    <w:rPr>
      <w:color w:val="808080"/>
    </w:rPr>
  </w:style>
  <w:style w:type="paragraph" w:customStyle="1" w:styleId="C3A0EE44F1EC431D9E151C402AC5678A">
    <w:name w:val="C3A0EE44F1EC431D9E151C402AC5678A"/>
  </w:style>
  <w:style w:type="paragraph" w:customStyle="1" w:styleId="41CA3F741C7F43A9AC43498DF6CF90B4">
    <w:name w:val="41CA3F741C7F43A9AC43498DF6CF90B4"/>
  </w:style>
  <w:style w:type="paragraph" w:customStyle="1" w:styleId="C585565162664C009974CA17D4BF31CF">
    <w:name w:val="C585565162664C009974CA17D4BF31CF"/>
  </w:style>
  <w:style w:type="paragraph" w:customStyle="1" w:styleId="870F3DF5841241B8820C9B64B298A3AB">
    <w:name w:val="870F3DF5841241B8820C9B64B298A3AB"/>
  </w:style>
  <w:style w:type="paragraph" w:customStyle="1" w:styleId="56E2EBE3D8DA459BAE63E14CB1A332ED">
    <w:name w:val="56E2EBE3D8DA459BAE63E14CB1A332ED"/>
  </w:style>
  <w:style w:type="paragraph" w:customStyle="1" w:styleId="8D95CEADD9E648D2AF0025F792E6B0A5">
    <w:name w:val="8D95CEADD9E648D2AF0025F792E6B0A5"/>
  </w:style>
  <w:style w:type="paragraph" w:customStyle="1" w:styleId="7242D066584244BBBEB86ED97E143F62">
    <w:name w:val="7242D066584244BBBEB86ED97E143F62"/>
  </w:style>
  <w:style w:type="paragraph" w:customStyle="1" w:styleId="29B875B3019C42DEBBE25343F7279266">
    <w:name w:val="29B875B3019C42DEBBE25343F7279266"/>
  </w:style>
  <w:style w:type="paragraph" w:customStyle="1" w:styleId="86D8FC8A24334686B28160AA094F783B">
    <w:name w:val="86D8FC8A24334686B28160AA094F783B"/>
  </w:style>
  <w:style w:type="paragraph" w:customStyle="1" w:styleId="635F489798C647E2BFFEBBABFF75B476">
    <w:name w:val="635F489798C647E2BFFEBBABFF75B476"/>
    <w:rsid w:val="00DF0138"/>
  </w:style>
  <w:style w:type="paragraph" w:customStyle="1" w:styleId="A460F6EC4C9842128B8EB86E0AE0A163">
    <w:name w:val="A460F6EC4C9842128B8EB86E0AE0A163"/>
    <w:rsid w:val="00DF0138"/>
  </w:style>
  <w:style w:type="paragraph" w:customStyle="1" w:styleId="BB3543FC103843738F0288B0B57D1850">
    <w:name w:val="BB3543FC103843738F0288B0B57D1850"/>
    <w:rsid w:val="00DF0138"/>
  </w:style>
  <w:style w:type="paragraph" w:customStyle="1" w:styleId="DDD6C0DFC40147E6A7C7C32594E6D9CE">
    <w:name w:val="DDD6C0DFC40147E6A7C7C32594E6D9CE"/>
    <w:rsid w:val="00DF0138"/>
  </w:style>
  <w:style w:type="paragraph" w:customStyle="1" w:styleId="4FA793AE868B45E4934B24D87536FCED">
    <w:name w:val="4FA793AE868B45E4934B24D87536FCED"/>
    <w:rsid w:val="00DF0138"/>
  </w:style>
  <w:style w:type="paragraph" w:customStyle="1" w:styleId="F98180B3B1F44852BCB49C81748FD4F7">
    <w:name w:val="F98180B3B1F44852BCB49C81748FD4F7"/>
    <w:rsid w:val="00DF0138"/>
  </w:style>
  <w:style w:type="paragraph" w:customStyle="1" w:styleId="97C91A036A3746E7B34141F6E7B34ED6">
    <w:name w:val="97C91A036A3746E7B34141F6E7B34ED6"/>
    <w:rsid w:val="00DF0138"/>
  </w:style>
  <w:style w:type="paragraph" w:customStyle="1" w:styleId="4CCA4CA30CAF440B9566B89355BB7318">
    <w:name w:val="4CCA4CA30CAF440B9566B89355BB7318"/>
    <w:rsid w:val="00DF0138"/>
  </w:style>
  <w:style w:type="paragraph" w:customStyle="1" w:styleId="A786CA095D734CE9BCB0DC1917471857">
    <w:name w:val="A786CA095D734CE9BCB0DC1917471857"/>
    <w:rsid w:val="00DF0138"/>
  </w:style>
  <w:style w:type="paragraph" w:customStyle="1" w:styleId="6CE4BBB00B6E4754900F979FB78C911B">
    <w:name w:val="6CE4BBB00B6E4754900F979FB78C911B"/>
    <w:rsid w:val="00F70850"/>
  </w:style>
  <w:style w:type="paragraph" w:customStyle="1" w:styleId="DDC7E456264E4ED28C5498A44A221B1A">
    <w:name w:val="DDC7E456264E4ED28C5498A44A221B1A"/>
    <w:rsid w:val="00F70850"/>
  </w:style>
  <w:style w:type="paragraph" w:customStyle="1" w:styleId="F7380474471B42E4A1779E27B1322F5D">
    <w:name w:val="F7380474471B42E4A1779E27B1322F5D"/>
    <w:rsid w:val="00F70850"/>
  </w:style>
  <w:style w:type="paragraph" w:customStyle="1" w:styleId="58DCD5BF984D4215BFD6FE57F28A1D24">
    <w:name w:val="58DCD5BF984D4215BFD6FE57F28A1D24"/>
    <w:rsid w:val="00F70850"/>
  </w:style>
  <w:style w:type="paragraph" w:customStyle="1" w:styleId="EB0850EBB75944749607BFEE4A77C9E6">
    <w:name w:val="EB0850EBB75944749607BFEE4A77C9E6"/>
    <w:rsid w:val="00F70850"/>
  </w:style>
  <w:style w:type="paragraph" w:customStyle="1" w:styleId="7E79D9C1411F445FBB659C6674AB393F">
    <w:name w:val="7E79D9C1411F445FBB659C6674AB393F"/>
    <w:rsid w:val="00F70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FD8B8-31B8-47AC-BF0F-1295C4A9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01_Model_Scrisoare intentie_V0.dotx</Template>
  <TotalTime>12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MONICA-LENUŢA LAZĂR</dc:creator>
  <cp:keywords/>
  <dc:description/>
  <cp:lastModifiedBy>MONICA-LENUŢA LAZĂR</cp:lastModifiedBy>
  <cp:revision>4</cp:revision>
  <cp:lastPrinted>2021-12-27T15:06:00Z</cp:lastPrinted>
  <dcterms:created xsi:type="dcterms:W3CDTF">2021-12-27T15:00:00Z</dcterms:created>
  <dcterms:modified xsi:type="dcterms:W3CDTF">2021-12-27T15:12:00Z</dcterms:modified>
</cp:coreProperties>
</file>